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FE" w:rsidRPr="005557B6" w:rsidRDefault="00BE3BFE" w:rsidP="00BE3BFE">
      <w:pPr>
        <w:ind w:firstLine="567"/>
        <w:jc w:val="center"/>
        <w:rPr>
          <w:sz w:val="24"/>
          <w:szCs w:val="24"/>
        </w:rPr>
      </w:pPr>
      <w:r w:rsidRPr="005557B6">
        <w:rPr>
          <w:sz w:val="24"/>
          <w:szCs w:val="24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5.3pt" o:ole="" fillcolor="window">
            <v:imagedata r:id="rId6" o:title="" gain="192753f" blacklevel="-3932f"/>
          </v:shape>
          <o:OLEObject Type="Embed" ProgID="Photoshop.Image.6" ShapeID="_x0000_i1025" DrawAspect="Content" ObjectID="_1588514513" r:id="rId7">
            <o:FieldCodes>\s</o:FieldCodes>
          </o:OLEObject>
        </w:object>
      </w:r>
    </w:p>
    <w:p w:rsidR="00BE3BFE" w:rsidRDefault="00BE3BFE" w:rsidP="00BE3BFE">
      <w:pPr>
        <w:ind w:firstLine="567"/>
        <w:jc w:val="center"/>
        <w:rPr>
          <w:sz w:val="24"/>
          <w:szCs w:val="24"/>
        </w:rPr>
      </w:pPr>
    </w:p>
    <w:p w:rsidR="00BE3BFE" w:rsidRPr="00D3426C" w:rsidRDefault="00BE3BFE" w:rsidP="00BE3BFE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BE3BFE" w:rsidRPr="00D3426C" w:rsidRDefault="00BE3BFE" w:rsidP="00BE3B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E3BFE" w:rsidRPr="00D3426C" w:rsidRDefault="00BE3BFE" w:rsidP="00BE3B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E3BFE" w:rsidRPr="00D3426C" w:rsidRDefault="00BE3BFE" w:rsidP="00BE3B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E3BFE" w:rsidRPr="00D3426C" w:rsidRDefault="00BE3BFE" w:rsidP="00BE3B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E3BFE" w:rsidRPr="00D3426C" w:rsidRDefault="00BE3BFE" w:rsidP="00BE3B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E3BFE" w:rsidRPr="00D3426C" w:rsidRDefault="00BE3BFE" w:rsidP="00BE3B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E3BFE" w:rsidRPr="00D3426C" w:rsidRDefault="00BE3BFE" w:rsidP="00BE3B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E3BFE" w:rsidRPr="00D3426C" w:rsidRDefault="00BE3BFE" w:rsidP="00BE3BFE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:rsidR="00BE3BFE" w:rsidRPr="00D3426C" w:rsidRDefault="00BE3BFE" w:rsidP="00BE3BFE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:rsidR="00BE3BFE" w:rsidRPr="00745EB8" w:rsidRDefault="00BE3BFE" w:rsidP="00BE3BFE">
      <w:pPr>
        <w:ind w:firstLine="0"/>
        <w:jc w:val="center"/>
        <w:rPr>
          <w:b/>
          <w:sz w:val="48"/>
          <w:szCs w:val="48"/>
          <w:lang w:eastAsia="ru-RU"/>
        </w:rPr>
      </w:pPr>
      <w:bookmarkStart w:id="0" w:name="_Toc442273398"/>
      <w:r w:rsidRPr="00745EB8">
        <w:rPr>
          <w:b/>
          <w:sz w:val="48"/>
          <w:szCs w:val="48"/>
          <w:lang w:eastAsia="ru-RU"/>
        </w:rPr>
        <w:t>Отчет</w:t>
      </w:r>
      <w:bookmarkEnd w:id="0"/>
    </w:p>
    <w:p w:rsidR="00BE3BFE" w:rsidRPr="00745EB8" w:rsidRDefault="00BE3BFE" w:rsidP="00BE3BFE">
      <w:pPr>
        <w:ind w:firstLine="0"/>
        <w:jc w:val="center"/>
        <w:rPr>
          <w:b/>
          <w:sz w:val="48"/>
          <w:szCs w:val="48"/>
          <w:lang w:eastAsia="ru-RU"/>
        </w:rPr>
      </w:pPr>
      <w:bookmarkStart w:id="1" w:name="_Toc442273399"/>
      <w:r w:rsidRPr="00745EB8">
        <w:rPr>
          <w:b/>
          <w:sz w:val="48"/>
          <w:szCs w:val="48"/>
          <w:lang w:eastAsia="ru-RU"/>
        </w:rPr>
        <w:t>о работе Контрольно-счетной палаты</w:t>
      </w:r>
      <w:bookmarkEnd w:id="1"/>
    </w:p>
    <w:p w:rsidR="00BE3BFE" w:rsidRPr="00745EB8" w:rsidRDefault="00BE3BFE" w:rsidP="00BE3BFE">
      <w:pPr>
        <w:ind w:firstLine="0"/>
        <w:jc w:val="center"/>
        <w:rPr>
          <w:b/>
          <w:sz w:val="48"/>
          <w:szCs w:val="48"/>
          <w:lang w:eastAsia="ru-RU"/>
        </w:rPr>
      </w:pPr>
      <w:bookmarkStart w:id="2" w:name="_Toc442273400"/>
      <w:r>
        <w:rPr>
          <w:b/>
          <w:sz w:val="48"/>
          <w:szCs w:val="48"/>
          <w:lang w:eastAsia="ru-RU"/>
        </w:rPr>
        <w:t>Дубровского района</w:t>
      </w:r>
      <w:r w:rsidRPr="00745EB8">
        <w:rPr>
          <w:b/>
          <w:sz w:val="48"/>
          <w:szCs w:val="48"/>
          <w:lang w:eastAsia="ru-RU"/>
        </w:rPr>
        <w:t xml:space="preserve"> в 201</w:t>
      </w:r>
      <w:r>
        <w:rPr>
          <w:b/>
          <w:sz w:val="48"/>
          <w:szCs w:val="48"/>
          <w:lang w:eastAsia="ru-RU"/>
        </w:rPr>
        <w:t>6</w:t>
      </w:r>
      <w:r w:rsidRPr="00745EB8">
        <w:rPr>
          <w:b/>
          <w:sz w:val="48"/>
          <w:szCs w:val="48"/>
          <w:lang w:eastAsia="ru-RU"/>
        </w:rPr>
        <w:t xml:space="preserve"> году</w:t>
      </w:r>
      <w:bookmarkEnd w:id="2"/>
    </w:p>
    <w:p w:rsidR="00BE3BFE" w:rsidRPr="00D3426C" w:rsidRDefault="00BE3BFE" w:rsidP="00BE3BFE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E3BFE" w:rsidRPr="00D3426C" w:rsidRDefault="00BE3BFE" w:rsidP="00BE3BFE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E3BFE" w:rsidRPr="00C24D54" w:rsidRDefault="00BE3BFE" w:rsidP="00BE3BFE">
      <w:pPr>
        <w:ind w:firstLine="0"/>
        <w:jc w:val="center"/>
        <w:rPr>
          <w:lang w:eastAsia="ru-RU"/>
        </w:rPr>
      </w:pPr>
      <w:bookmarkStart w:id="3" w:name="_Toc442273401"/>
      <w:r w:rsidRPr="00C24D54">
        <w:rPr>
          <w:lang w:eastAsia="ru-RU"/>
        </w:rPr>
        <w:t>(</w:t>
      </w:r>
      <w:proofErr w:type="gramStart"/>
      <w:r w:rsidRPr="00C24D54">
        <w:rPr>
          <w:lang w:eastAsia="ru-RU"/>
        </w:rPr>
        <w:t>утвержден</w:t>
      </w:r>
      <w:proofErr w:type="gramEnd"/>
      <w:r w:rsidRPr="00C24D54">
        <w:rPr>
          <w:lang w:eastAsia="ru-RU"/>
        </w:rPr>
        <w:t xml:space="preserve"> </w:t>
      </w:r>
      <w:r>
        <w:rPr>
          <w:lang w:eastAsia="ru-RU"/>
        </w:rPr>
        <w:t>приказом</w:t>
      </w:r>
      <w:r w:rsidRPr="00C24D54">
        <w:rPr>
          <w:lang w:eastAsia="ru-RU"/>
        </w:rPr>
        <w:t xml:space="preserve"> Контрольно-счетной палаты </w:t>
      </w:r>
      <w:r w:rsidRPr="00C24D54">
        <w:rPr>
          <w:lang w:eastAsia="ru-RU"/>
        </w:rPr>
        <w:br/>
      </w:r>
      <w:r>
        <w:rPr>
          <w:lang w:eastAsia="ru-RU"/>
        </w:rPr>
        <w:t>Дубровского района</w:t>
      </w:r>
      <w:r w:rsidRPr="00C24D54">
        <w:rPr>
          <w:lang w:eastAsia="ru-RU"/>
        </w:rPr>
        <w:t xml:space="preserve"> </w:t>
      </w:r>
      <w:r w:rsidRPr="009D0976">
        <w:rPr>
          <w:lang w:eastAsia="ru-RU"/>
        </w:rPr>
        <w:t xml:space="preserve">от </w:t>
      </w:r>
      <w:r>
        <w:rPr>
          <w:lang w:eastAsia="ru-RU"/>
        </w:rPr>
        <w:t>20</w:t>
      </w:r>
      <w:r w:rsidRPr="009D0976">
        <w:rPr>
          <w:lang w:eastAsia="ru-RU"/>
        </w:rPr>
        <w:t xml:space="preserve"> </w:t>
      </w:r>
      <w:r>
        <w:rPr>
          <w:lang w:eastAsia="ru-RU"/>
        </w:rPr>
        <w:t>марта</w:t>
      </w:r>
      <w:r w:rsidRPr="00C24D54">
        <w:rPr>
          <w:lang w:eastAsia="ru-RU"/>
        </w:rPr>
        <w:t xml:space="preserve"> 201</w:t>
      </w:r>
      <w:r>
        <w:rPr>
          <w:lang w:eastAsia="ru-RU"/>
        </w:rPr>
        <w:t>7</w:t>
      </w:r>
      <w:r w:rsidRPr="00C24D54">
        <w:rPr>
          <w:lang w:eastAsia="ru-RU"/>
        </w:rPr>
        <w:t xml:space="preserve"> года </w:t>
      </w:r>
      <w:r w:rsidRPr="00C45D54">
        <w:rPr>
          <w:lang w:eastAsia="ru-RU"/>
        </w:rPr>
        <w:t>№</w:t>
      </w:r>
      <w:bookmarkStart w:id="4" w:name="_Toc442273402"/>
      <w:bookmarkEnd w:id="3"/>
      <w:r w:rsidRPr="00C45D54">
        <w:rPr>
          <w:lang w:eastAsia="ru-RU"/>
        </w:rPr>
        <w:t xml:space="preserve"> </w:t>
      </w:r>
      <w:r>
        <w:rPr>
          <w:lang w:eastAsia="ru-RU"/>
        </w:rPr>
        <w:t>19</w:t>
      </w:r>
      <w:r w:rsidRPr="00C24D54">
        <w:rPr>
          <w:lang w:eastAsia="ru-RU"/>
        </w:rPr>
        <w:t>)</w:t>
      </w:r>
      <w:bookmarkEnd w:id="4"/>
    </w:p>
    <w:p w:rsidR="00BE3BFE" w:rsidRPr="00D3426C" w:rsidRDefault="00BE3BFE" w:rsidP="00BE3BFE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both"/>
        <w:outlineLvl w:val="0"/>
        <w:rPr>
          <w:rFonts w:eastAsia="Times New Roman"/>
          <w:szCs w:val="28"/>
          <w:lang w:eastAsia="ru-RU"/>
        </w:rPr>
      </w:pPr>
    </w:p>
    <w:p w:rsidR="00BE3BFE" w:rsidRPr="00D3426C" w:rsidRDefault="00BE3BFE" w:rsidP="00BE3BFE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BE3BFE" w:rsidRPr="00D3426C" w:rsidRDefault="00BE3BFE" w:rsidP="00BE3BFE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BE3BFE" w:rsidRPr="00D3426C" w:rsidRDefault="00BE3BFE" w:rsidP="00BE3BFE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BE3BFE" w:rsidRPr="00D3426C" w:rsidRDefault="00BE3BFE" w:rsidP="00BE3BFE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BE3BFE" w:rsidRPr="00D3426C" w:rsidRDefault="00BE3BFE" w:rsidP="00BE3BFE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BE3BFE" w:rsidRPr="00D3426C" w:rsidRDefault="00BE3BFE" w:rsidP="00BE3BFE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BE3BFE" w:rsidRPr="00D3426C" w:rsidRDefault="00BE3BFE" w:rsidP="00BE3BFE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BE3BFE" w:rsidRPr="00D3426C" w:rsidRDefault="00BE3BFE" w:rsidP="00BE3BFE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BE3BFE" w:rsidRPr="00D3426C" w:rsidRDefault="00BE3BFE" w:rsidP="00BE3BFE">
      <w:pPr>
        <w:rPr>
          <w:rFonts w:eastAsia="Times New Roman"/>
          <w:sz w:val="24"/>
          <w:szCs w:val="24"/>
          <w:lang w:eastAsia="ru-RU"/>
        </w:rPr>
      </w:pPr>
    </w:p>
    <w:p w:rsidR="00BE3BFE" w:rsidRDefault="00BE3BFE" w:rsidP="00BE3BFE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BE3BFE" w:rsidRDefault="00BE3BFE" w:rsidP="00BE3BFE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BE3BFE" w:rsidRDefault="00BE3BFE" w:rsidP="00BE3BFE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BE3BFE" w:rsidRPr="00D3426C" w:rsidRDefault="00BE3BFE" w:rsidP="00BE3BFE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BE3BFE" w:rsidRPr="00745EB8" w:rsidRDefault="00BE3BFE" w:rsidP="00BE3BFE">
      <w:pPr>
        <w:ind w:firstLine="0"/>
        <w:jc w:val="center"/>
        <w:rPr>
          <w:b/>
          <w:szCs w:val="28"/>
          <w:lang w:eastAsia="ru-RU"/>
        </w:rPr>
      </w:pPr>
      <w:proofErr w:type="spellStart"/>
      <w:r>
        <w:rPr>
          <w:b/>
          <w:szCs w:val="28"/>
          <w:lang w:eastAsia="ru-RU"/>
        </w:rPr>
        <w:t>рп</w:t>
      </w:r>
      <w:proofErr w:type="spellEnd"/>
      <w:r>
        <w:rPr>
          <w:b/>
          <w:szCs w:val="28"/>
          <w:lang w:eastAsia="ru-RU"/>
        </w:rPr>
        <w:t xml:space="preserve"> Дубровка</w:t>
      </w:r>
    </w:p>
    <w:p w:rsidR="00BE3BFE" w:rsidRDefault="00BE3BFE" w:rsidP="00BE3BFE">
      <w:pPr>
        <w:ind w:right="-286"/>
        <w:jc w:val="both"/>
        <w:rPr>
          <w:szCs w:val="28"/>
        </w:rPr>
      </w:pPr>
    </w:p>
    <w:p w:rsidR="00BE3BFE" w:rsidRDefault="00BE3BFE" w:rsidP="00BE3BFE">
      <w:pPr>
        <w:spacing w:line="360" w:lineRule="auto"/>
        <w:ind w:firstLine="708"/>
        <w:jc w:val="both"/>
        <w:rPr>
          <w:b/>
        </w:rPr>
      </w:pPr>
    </w:p>
    <w:p w:rsidR="00BE3BFE" w:rsidRPr="00B10E05" w:rsidRDefault="00BE3BFE" w:rsidP="00BE3BFE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  <w:bookmarkStart w:id="5" w:name="_Toc447206573"/>
      <w:r w:rsidRPr="00B10E05">
        <w:rPr>
          <w:rFonts w:eastAsia="Times New Roman"/>
          <w:b/>
          <w:bCs/>
          <w:szCs w:val="28"/>
          <w:lang w:eastAsia="ru-RU"/>
        </w:rPr>
        <w:t>1. Вводные положения</w:t>
      </w:r>
      <w:bookmarkEnd w:id="5"/>
    </w:p>
    <w:p w:rsidR="00BE3BFE" w:rsidRPr="00B10E05" w:rsidRDefault="00BE3BFE" w:rsidP="00BE3BFE">
      <w:pPr>
        <w:spacing w:line="360" w:lineRule="auto"/>
        <w:jc w:val="both"/>
        <w:rPr>
          <w:szCs w:val="28"/>
        </w:rPr>
      </w:pPr>
      <w:r w:rsidRPr="00B10E05">
        <w:rPr>
          <w:szCs w:val="28"/>
        </w:rPr>
        <w:t xml:space="preserve">Контрольно-счетная палата </w:t>
      </w:r>
      <w:r>
        <w:rPr>
          <w:szCs w:val="28"/>
        </w:rPr>
        <w:t>Дубровского района</w:t>
      </w:r>
      <w:r w:rsidRPr="00B10E05">
        <w:rPr>
          <w:szCs w:val="28"/>
        </w:rPr>
        <w:t xml:space="preserve"> (далее – Контрольно-счетная палата) осуществляет свою деятельность на основе Конституции Российской Федерации, Бюджетного кодекса Российской Федерации, федерального законодательства, Устава </w:t>
      </w:r>
      <w:r>
        <w:rPr>
          <w:szCs w:val="28"/>
        </w:rPr>
        <w:t>муниципального образования «Дубровский район»</w:t>
      </w:r>
      <w:r w:rsidRPr="00B10E05">
        <w:rPr>
          <w:szCs w:val="28"/>
        </w:rPr>
        <w:t xml:space="preserve">, </w:t>
      </w:r>
      <w:r>
        <w:rPr>
          <w:szCs w:val="28"/>
        </w:rPr>
        <w:t>Положения</w:t>
      </w:r>
      <w:r w:rsidRPr="00B10E05">
        <w:rPr>
          <w:szCs w:val="28"/>
        </w:rPr>
        <w:t xml:space="preserve"> «О Контрольно-счетной палате </w:t>
      </w:r>
      <w:r>
        <w:rPr>
          <w:szCs w:val="28"/>
        </w:rPr>
        <w:t>Дубровского района</w:t>
      </w:r>
      <w:r w:rsidRPr="00B10E05">
        <w:rPr>
          <w:szCs w:val="28"/>
        </w:rPr>
        <w:t xml:space="preserve">», других законов и иных нормативных правовых актов Брянской области. Контрольно-счетная палата образуется </w:t>
      </w:r>
      <w:r>
        <w:rPr>
          <w:szCs w:val="28"/>
        </w:rPr>
        <w:t>Дубровским районным Советом народных депутатов</w:t>
      </w:r>
      <w:r w:rsidRPr="00B10E05">
        <w:rPr>
          <w:szCs w:val="28"/>
        </w:rPr>
        <w:t xml:space="preserve"> и ей подотчетна. </w:t>
      </w:r>
      <w:r>
        <w:rPr>
          <w:szCs w:val="28"/>
        </w:rPr>
        <w:t>Решением</w:t>
      </w:r>
      <w:r w:rsidRPr="00B10E05">
        <w:rPr>
          <w:szCs w:val="28"/>
        </w:rPr>
        <w:t xml:space="preserve"> «О Контрольно-счетной пала</w:t>
      </w:r>
      <w:r>
        <w:rPr>
          <w:szCs w:val="28"/>
        </w:rPr>
        <w:t xml:space="preserve">те Дубровского района» определен </w:t>
      </w:r>
      <w:r w:rsidRPr="00B10E05">
        <w:rPr>
          <w:szCs w:val="28"/>
        </w:rPr>
        <w:t xml:space="preserve">статус Контрольно-счетной палаты </w:t>
      </w:r>
      <w:r>
        <w:rPr>
          <w:szCs w:val="28"/>
        </w:rPr>
        <w:t>Дубровского района</w:t>
      </w:r>
      <w:r w:rsidRPr="00B10E05">
        <w:rPr>
          <w:szCs w:val="28"/>
        </w:rPr>
        <w:t xml:space="preserve"> как постоянно действующего органа внешнего </w:t>
      </w:r>
      <w:r>
        <w:rPr>
          <w:szCs w:val="28"/>
        </w:rPr>
        <w:t xml:space="preserve">муниципального </w:t>
      </w:r>
      <w:r w:rsidRPr="00B10E05">
        <w:rPr>
          <w:szCs w:val="28"/>
        </w:rPr>
        <w:t xml:space="preserve"> финансового контроля.</w:t>
      </w:r>
    </w:p>
    <w:p w:rsidR="00BE3BFE" w:rsidRPr="00B10E05" w:rsidRDefault="00BE3BFE" w:rsidP="00BE3BFE">
      <w:pPr>
        <w:spacing w:line="360" w:lineRule="auto"/>
        <w:jc w:val="both"/>
        <w:rPr>
          <w:szCs w:val="28"/>
        </w:rPr>
      </w:pPr>
      <w:r w:rsidRPr="00B10E05">
        <w:rPr>
          <w:szCs w:val="28"/>
        </w:rPr>
        <w:t xml:space="preserve">Отчет о работе Контрольно-счетной палаты </w:t>
      </w:r>
      <w:r>
        <w:rPr>
          <w:szCs w:val="28"/>
        </w:rPr>
        <w:t>Дубровского района</w:t>
      </w:r>
      <w:r w:rsidRPr="00B10E05">
        <w:rPr>
          <w:szCs w:val="28"/>
        </w:rPr>
        <w:t xml:space="preserve"> представляется </w:t>
      </w:r>
      <w:r>
        <w:rPr>
          <w:szCs w:val="28"/>
        </w:rPr>
        <w:t xml:space="preserve">Контрольно-счетной палатой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Дубровский</w:t>
      </w:r>
      <w:proofErr w:type="gramEnd"/>
      <w:r>
        <w:rPr>
          <w:szCs w:val="28"/>
        </w:rPr>
        <w:t xml:space="preserve"> районный Совет народных депутатов </w:t>
      </w:r>
      <w:r w:rsidRPr="00B10E05">
        <w:rPr>
          <w:szCs w:val="28"/>
        </w:rPr>
        <w:t>в соответствии со статьей 2</w:t>
      </w:r>
      <w:r>
        <w:rPr>
          <w:szCs w:val="28"/>
        </w:rPr>
        <w:t>0</w:t>
      </w:r>
      <w:r w:rsidRPr="00B10E05">
        <w:rPr>
          <w:szCs w:val="28"/>
        </w:rPr>
        <w:t xml:space="preserve"> </w:t>
      </w:r>
      <w:r>
        <w:rPr>
          <w:szCs w:val="28"/>
        </w:rPr>
        <w:t>Положения</w:t>
      </w:r>
      <w:r w:rsidRPr="00B10E05">
        <w:rPr>
          <w:szCs w:val="28"/>
        </w:rPr>
        <w:t xml:space="preserve"> «О Контрольно-счетной палате </w:t>
      </w:r>
      <w:r>
        <w:rPr>
          <w:szCs w:val="28"/>
        </w:rPr>
        <w:t>Дубровского района</w:t>
      </w:r>
      <w:r w:rsidRPr="00B10E05">
        <w:rPr>
          <w:szCs w:val="28"/>
        </w:rPr>
        <w:t>». В отчете отражена деятельность Контрольно-счетной палаты в 201</w:t>
      </w:r>
      <w:r>
        <w:rPr>
          <w:szCs w:val="28"/>
        </w:rPr>
        <w:t>6</w:t>
      </w:r>
      <w:r w:rsidRPr="00B10E05">
        <w:rPr>
          <w:szCs w:val="28"/>
        </w:rPr>
        <w:t xml:space="preserve"> году по выполнению полномочий, определенных законодательством.</w:t>
      </w:r>
    </w:p>
    <w:p w:rsidR="00BE3BFE" w:rsidRPr="00B10E05" w:rsidRDefault="00BE3BFE" w:rsidP="00BE3BFE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B10E05">
        <w:rPr>
          <w:szCs w:val="28"/>
        </w:rPr>
        <w:t>Структура и содержание отчета определены С</w:t>
      </w:r>
      <w:r w:rsidRPr="00B10E05">
        <w:rPr>
          <w:rFonts w:eastAsia="Times New Roman"/>
          <w:szCs w:val="28"/>
          <w:lang w:eastAsia="ru-RU"/>
        </w:rPr>
        <w:t xml:space="preserve">тандартом организации деятельности Контрольно-счётной палаты </w:t>
      </w:r>
      <w:r>
        <w:rPr>
          <w:rFonts w:eastAsia="Times New Roman"/>
          <w:szCs w:val="28"/>
          <w:lang w:eastAsia="ru-RU"/>
        </w:rPr>
        <w:t>Дубровского района</w:t>
      </w:r>
      <w:r w:rsidRPr="00B10E05">
        <w:rPr>
          <w:rFonts w:eastAsia="Times New Roman"/>
          <w:szCs w:val="28"/>
          <w:lang w:eastAsia="ru-RU"/>
        </w:rPr>
        <w:t xml:space="preserve"> № 3 «Порядок подготовки отчета о работе Контрольно-счетной палаты </w:t>
      </w:r>
      <w:r>
        <w:rPr>
          <w:rFonts w:eastAsia="Times New Roman"/>
          <w:szCs w:val="28"/>
          <w:lang w:eastAsia="ru-RU"/>
        </w:rPr>
        <w:t>Дубровского района</w:t>
      </w:r>
      <w:r w:rsidRPr="00B10E05">
        <w:rPr>
          <w:rFonts w:eastAsia="Times New Roman"/>
          <w:szCs w:val="28"/>
          <w:lang w:eastAsia="ru-RU"/>
        </w:rPr>
        <w:t xml:space="preserve">», утвержденным решением Коллегии от </w:t>
      </w:r>
      <w:r>
        <w:rPr>
          <w:rFonts w:eastAsia="Times New Roman"/>
          <w:szCs w:val="28"/>
          <w:lang w:eastAsia="ru-RU"/>
        </w:rPr>
        <w:t>21</w:t>
      </w:r>
      <w:r w:rsidRPr="00B10E0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января</w:t>
      </w:r>
      <w:r w:rsidRPr="00B10E05">
        <w:rPr>
          <w:rFonts w:eastAsia="Times New Roman"/>
          <w:szCs w:val="28"/>
          <w:lang w:eastAsia="ru-RU"/>
        </w:rPr>
        <w:t xml:space="preserve"> 201</w:t>
      </w:r>
      <w:r>
        <w:rPr>
          <w:rFonts w:eastAsia="Times New Roman"/>
          <w:szCs w:val="28"/>
          <w:lang w:eastAsia="ru-RU"/>
        </w:rPr>
        <w:t>3</w:t>
      </w:r>
      <w:r w:rsidRPr="00B10E05">
        <w:rPr>
          <w:rFonts w:eastAsia="Times New Roman"/>
          <w:szCs w:val="28"/>
          <w:lang w:eastAsia="ru-RU"/>
        </w:rPr>
        <w:t xml:space="preserve"> года</w:t>
      </w:r>
      <w:r>
        <w:rPr>
          <w:rFonts w:eastAsia="Times New Roman"/>
          <w:szCs w:val="28"/>
          <w:lang w:eastAsia="ru-RU"/>
        </w:rPr>
        <w:t xml:space="preserve"> </w:t>
      </w:r>
      <w:r w:rsidRPr="00B10E05">
        <w:rPr>
          <w:rFonts w:eastAsia="Times New Roman"/>
          <w:szCs w:val="28"/>
          <w:lang w:eastAsia="ru-RU"/>
        </w:rPr>
        <w:t xml:space="preserve">№ </w:t>
      </w:r>
      <w:r>
        <w:rPr>
          <w:rFonts w:eastAsia="Times New Roman"/>
          <w:szCs w:val="28"/>
          <w:lang w:eastAsia="ru-RU"/>
        </w:rPr>
        <w:t>1</w:t>
      </w:r>
      <w:r w:rsidRPr="00B10E05">
        <w:rPr>
          <w:rFonts w:eastAsia="Times New Roman"/>
          <w:szCs w:val="28"/>
          <w:lang w:eastAsia="ru-RU"/>
        </w:rPr>
        <w:t>-рк.</w:t>
      </w:r>
    </w:p>
    <w:p w:rsidR="00BE3BFE" w:rsidRPr="00B772D2" w:rsidRDefault="00BE3BFE" w:rsidP="00BE3BFE">
      <w:pPr>
        <w:keepNext/>
        <w:keepLines/>
        <w:spacing w:line="360" w:lineRule="auto"/>
        <w:outlineLvl w:val="0"/>
        <w:rPr>
          <w:b/>
          <w:spacing w:val="-2"/>
          <w:szCs w:val="28"/>
        </w:rPr>
      </w:pPr>
      <w:bookmarkStart w:id="6" w:name="_Toc447206574"/>
      <w:r w:rsidRPr="00B772D2">
        <w:rPr>
          <w:rFonts w:eastAsia="Times New Roman"/>
          <w:b/>
          <w:bCs/>
          <w:spacing w:val="-2"/>
          <w:szCs w:val="28"/>
          <w:lang w:eastAsia="ru-RU"/>
        </w:rPr>
        <w:t>2. Основные итоги работы Контрольно-счетной палаты в 201</w:t>
      </w:r>
      <w:r>
        <w:rPr>
          <w:rFonts w:eastAsia="Times New Roman"/>
          <w:b/>
          <w:bCs/>
          <w:spacing w:val="-2"/>
          <w:szCs w:val="28"/>
          <w:lang w:eastAsia="ru-RU"/>
        </w:rPr>
        <w:t>6</w:t>
      </w:r>
      <w:r w:rsidRPr="00B772D2">
        <w:rPr>
          <w:rFonts w:eastAsia="Times New Roman"/>
          <w:b/>
          <w:bCs/>
          <w:spacing w:val="-2"/>
          <w:szCs w:val="28"/>
          <w:lang w:eastAsia="ru-RU"/>
        </w:rPr>
        <w:t xml:space="preserve"> году</w:t>
      </w:r>
      <w:bookmarkEnd w:id="6"/>
    </w:p>
    <w:p w:rsidR="00BE3BFE" w:rsidRDefault="00BE3BFE" w:rsidP="00BE3BFE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393B77">
        <w:rPr>
          <w:rFonts w:eastAsia="Times New Roman"/>
          <w:spacing w:val="-2"/>
          <w:szCs w:val="28"/>
          <w:lang w:eastAsia="ru-RU"/>
        </w:rPr>
        <w:t>В соответствии с планом работы на 201</w:t>
      </w:r>
      <w:r>
        <w:rPr>
          <w:rFonts w:eastAsia="Times New Roman"/>
          <w:spacing w:val="-2"/>
          <w:szCs w:val="28"/>
          <w:lang w:eastAsia="ru-RU"/>
        </w:rPr>
        <w:t>6</w:t>
      </w:r>
      <w:r w:rsidRPr="00393B77">
        <w:rPr>
          <w:rFonts w:eastAsia="Times New Roman"/>
          <w:spacing w:val="-2"/>
          <w:szCs w:val="28"/>
          <w:lang w:eastAsia="ru-RU"/>
        </w:rPr>
        <w:t xml:space="preserve"> год Контрольно-счетной палатой </w:t>
      </w:r>
      <w:r>
        <w:rPr>
          <w:rFonts w:eastAsia="Times New Roman"/>
          <w:spacing w:val="-2"/>
          <w:szCs w:val="28"/>
          <w:lang w:eastAsia="ru-RU"/>
        </w:rPr>
        <w:t>Дубровского района</w:t>
      </w:r>
      <w:r w:rsidRPr="00393B77">
        <w:rPr>
          <w:rFonts w:eastAsia="Times New Roman"/>
          <w:spacing w:val="-2"/>
          <w:szCs w:val="28"/>
          <w:lang w:eastAsia="ru-RU"/>
        </w:rPr>
        <w:t xml:space="preserve"> проведено </w:t>
      </w:r>
      <w:r w:rsidR="0033769A" w:rsidRPr="0033769A">
        <w:rPr>
          <w:rFonts w:eastAsia="Times New Roman"/>
          <w:spacing w:val="-2"/>
          <w:szCs w:val="28"/>
          <w:lang w:eastAsia="ru-RU"/>
        </w:rPr>
        <w:t>44</w:t>
      </w:r>
      <w:r w:rsidRPr="00393B77">
        <w:rPr>
          <w:rFonts w:eastAsia="Times New Roman"/>
          <w:spacing w:val="-2"/>
          <w:szCs w:val="28"/>
          <w:lang w:eastAsia="ru-RU"/>
        </w:rPr>
        <w:t xml:space="preserve"> мероприяти</w:t>
      </w:r>
      <w:r>
        <w:rPr>
          <w:rFonts w:eastAsia="Times New Roman"/>
          <w:spacing w:val="-2"/>
          <w:szCs w:val="28"/>
          <w:lang w:eastAsia="ru-RU"/>
        </w:rPr>
        <w:t>я</w:t>
      </w:r>
      <w:r w:rsidRPr="00393B77">
        <w:rPr>
          <w:rFonts w:eastAsia="Times New Roman"/>
          <w:spacing w:val="-2"/>
          <w:szCs w:val="28"/>
          <w:lang w:eastAsia="ru-RU"/>
        </w:rPr>
        <w:t xml:space="preserve">, из них </w:t>
      </w:r>
      <w:r>
        <w:rPr>
          <w:rFonts w:eastAsia="Times New Roman"/>
          <w:spacing w:val="-2"/>
          <w:szCs w:val="28"/>
          <w:lang w:eastAsia="ru-RU"/>
        </w:rPr>
        <w:t>8</w:t>
      </w:r>
      <w:r w:rsidRPr="00393B77">
        <w:rPr>
          <w:rFonts w:eastAsia="Times New Roman"/>
          <w:spacing w:val="-2"/>
          <w:szCs w:val="28"/>
          <w:lang w:eastAsia="ru-RU"/>
        </w:rPr>
        <w:t xml:space="preserve"> контрольных и </w:t>
      </w:r>
      <w:r w:rsidR="0033769A">
        <w:rPr>
          <w:rFonts w:eastAsia="Times New Roman"/>
          <w:spacing w:val="-2"/>
          <w:szCs w:val="28"/>
          <w:lang w:eastAsia="ru-RU"/>
        </w:rPr>
        <w:t xml:space="preserve">                     </w:t>
      </w:r>
      <w:r w:rsidR="0033769A" w:rsidRPr="0033769A">
        <w:rPr>
          <w:rFonts w:eastAsia="Times New Roman"/>
          <w:spacing w:val="-2"/>
          <w:szCs w:val="28"/>
          <w:lang w:eastAsia="ru-RU"/>
        </w:rPr>
        <w:t>36</w:t>
      </w:r>
      <w:r w:rsidRPr="00393B77">
        <w:rPr>
          <w:rFonts w:eastAsia="Times New Roman"/>
          <w:spacing w:val="-2"/>
          <w:szCs w:val="28"/>
          <w:lang w:eastAsia="ru-RU"/>
        </w:rPr>
        <w:t xml:space="preserve"> экспертно-аналитических мероприятий.</w:t>
      </w:r>
    </w:p>
    <w:p w:rsidR="00BE3BFE" w:rsidRDefault="00BE3BFE" w:rsidP="00BE3BFE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393B77">
        <w:rPr>
          <w:rFonts w:eastAsia="Times New Roman"/>
          <w:spacing w:val="-2"/>
          <w:szCs w:val="28"/>
          <w:lang w:eastAsia="ru-RU"/>
        </w:rPr>
        <w:t xml:space="preserve"> В рамках подготовки заключения на проект бюджета </w:t>
      </w:r>
      <w:r>
        <w:rPr>
          <w:rFonts w:eastAsia="Times New Roman"/>
          <w:spacing w:val="-2"/>
          <w:szCs w:val="28"/>
          <w:lang w:eastAsia="ru-RU"/>
        </w:rPr>
        <w:t xml:space="preserve">муниципального образования «Дубровский район» </w:t>
      </w:r>
      <w:r w:rsidRPr="00393B77">
        <w:rPr>
          <w:rFonts w:eastAsia="Times New Roman"/>
          <w:spacing w:val="-2"/>
          <w:szCs w:val="28"/>
          <w:lang w:eastAsia="ru-RU"/>
        </w:rPr>
        <w:t>на 201</w:t>
      </w:r>
      <w:r>
        <w:rPr>
          <w:rFonts w:eastAsia="Times New Roman"/>
          <w:spacing w:val="-2"/>
          <w:szCs w:val="28"/>
          <w:lang w:eastAsia="ru-RU"/>
        </w:rPr>
        <w:t xml:space="preserve">7 и на плановый период 2018 и 2019 </w:t>
      </w:r>
      <w:r>
        <w:rPr>
          <w:rFonts w:eastAsia="Times New Roman"/>
          <w:spacing w:val="-2"/>
          <w:szCs w:val="28"/>
          <w:lang w:eastAsia="ru-RU"/>
        </w:rPr>
        <w:lastRenderedPageBreak/>
        <w:t>годов»</w:t>
      </w:r>
      <w:r w:rsidRPr="00393B77">
        <w:rPr>
          <w:rFonts w:eastAsia="Times New Roman"/>
          <w:spacing w:val="-2"/>
          <w:szCs w:val="28"/>
          <w:lang w:eastAsia="ru-RU"/>
        </w:rPr>
        <w:t xml:space="preserve"> год была проведена экспертиза </w:t>
      </w:r>
      <w:r>
        <w:rPr>
          <w:rFonts w:eastAsia="Times New Roman"/>
          <w:spacing w:val="-2"/>
          <w:szCs w:val="28"/>
          <w:lang w:eastAsia="ru-RU"/>
        </w:rPr>
        <w:t xml:space="preserve"> 3</w:t>
      </w:r>
      <w:r w:rsidRPr="00393B77">
        <w:rPr>
          <w:rFonts w:eastAsia="Times New Roman"/>
          <w:spacing w:val="-2"/>
          <w:szCs w:val="28"/>
          <w:lang w:eastAsia="ru-RU"/>
        </w:rPr>
        <w:t xml:space="preserve"> </w:t>
      </w:r>
      <w:r>
        <w:rPr>
          <w:rFonts w:eastAsia="Times New Roman"/>
          <w:spacing w:val="-2"/>
          <w:szCs w:val="28"/>
          <w:lang w:eastAsia="ru-RU"/>
        </w:rPr>
        <w:t>муниципальных программ</w:t>
      </w:r>
      <w:r w:rsidRPr="00393B77">
        <w:rPr>
          <w:rFonts w:eastAsia="Times New Roman"/>
          <w:spacing w:val="-2"/>
          <w:szCs w:val="28"/>
          <w:lang w:eastAsia="ru-RU"/>
        </w:rPr>
        <w:t xml:space="preserve"> </w:t>
      </w:r>
      <w:r>
        <w:rPr>
          <w:rFonts w:eastAsia="Times New Roman"/>
          <w:spacing w:val="-2"/>
          <w:szCs w:val="28"/>
          <w:lang w:eastAsia="ru-RU"/>
        </w:rPr>
        <w:t>муниципального образования «Дубровский район»</w:t>
      </w:r>
      <w:r w:rsidRPr="00393B77">
        <w:rPr>
          <w:rFonts w:eastAsia="Times New Roman"/>
          <w:spacing w:val="-2"/>
          <w:szCs w:val="28"/>
          <w:lang w:eastAsia="ru-RU"/>
        </w:rPr>
        <w:t>.</w:t>
      </w:r>
    </w:p>
    <w:p w:rsidR="00BE3BFE" w:rsidRPr="00393B77" w:rsidRDefault="00BE3BFE" w:rsidP="00BE3BFE">
      <w:pPr>
        <w:tabs>
          <w:tab w:val="left" w:pos="540"/>
        </w:tabs>
        <w:spacing w:line="360" w:lineRule="auto"/>
        <w:jc w:val="both"/>
        <w:rPr>
          <w:rFonts w:eastAsia="Times New Roman"/>
          <w:b/>
          <w:spacing w:val="-2"/>
          <w:szCs w:val="28"/>
          <w:lang w:eastAsia="ru-RU"/>
        </w:rPr>
      </w:pPr>
      <w:r w:rsidRPr="00393B77">
        <w:rPr>
          <w:rFonts w:eastAsia="Times New Roman"/>
          <w:spacing w:val="-2"/>
          <w:szCs w:val="28"/>
          <w:lang w:eastAsia="ru-RU"/>
        </w:rPr>
        <w:t xml:space="preserve"> Кроме того, Контрольно-счетной палатой в 201</w:t>
      </w:r>
      <w:r>
        <w:rPr>
          <w:rFonts w:eastAsia="Times New Roman"/>
          <w:spacing w:val="-2"/>
          <w:szCs w:val="28"/>
          <w:lang w:eastAsia="ru-RU"/>
        </w:rPr>
        <w:t>6</w:t>
      </w:r>
      <w:r w:rsidRPr="00393B77">
        <w:rPr>
          <w:rFonts w:eastAsia="Times New Roman"/>
          <w:spacing w:val="-2"/>
          <w:szCs w:val="28"/>
          <w:lang w:eastAsia="ru-RU"/>
        </w:rPr>
        <w:t xml:space="preserve"> году проведена экспертиза </w:t>
      </w:r>
      <w:r>
        <w:rPr>
          <w:rFonts w:eastAsia="Times New Roman"/>
          <w:spacing w:val="-2"/>
          <w:szCs w:val="28"/>
          <w:lang w:eastAsia="ru-RU"/>
        </w:rPr>
        <w:t>8</w:t>
      </w:r>
      <w:r w:rsidRPr="00393B77">
        <w:rPr>
          <w:rFonts w:eastAsia="Times New Roman"/>
          <w:spacing w:val="-2"/>
          <w:szCs w:val="28"/>
          <w:lang w:eastAsia="ru-RU"/>
        </w:rPr>
        <w:t xml:space="preserve"> проектов нормативных правовых актов, по </w:t>
      </w:r>
      <w:r>
        <w:rPr>
          <w:rFonts w:eastAsia="Times New Roman"/>
          <w:spacing w:val="-2"/>
          <w:szCs w:val="28"/>
          <w:lang w:eastAsia="ru-RU"/>
        </w:rPr>
        <w:t>внесению изменений в бюджет муниципального образования «Дубровский район» в 2016 году.</w:t>
      </w:r>
      <w:r w:rsidRPr="00393B77">
        <w:rPr>
          <w:rFonts w:eastAsia="Times New Roman"/>
          <w:spacing w:val="-2"/>
          <w:szCs w:val="28"/>
          <w:lang w:eastAsia="ru-RU"/>
        </w:rPr>
        <w:t xml:space="preserve"> </w:t>
      </w:r>
    </w:p>
    <w:p w:rsidR="00BE3BFE" w:rsidRPr="00B10E05" w:rsidRDefault="00BE3BFE" w:rsidP="00BE3BFE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B10E05">
        <w:rPr>
          <w:rFonts w:eastAsia="Times New Roman"/>
          <w:szCs w:val="28"/>
          <w:lang w:eastAsia="ru-RU"/>
        </w:rPr>
        <w:t>При проведении контрольных и экспертно-аналитических мероприятий особое внимание уделялось вопросам эффективности расходования бюджетных средств, распоряжению и использованию имущества муниципальной собственности, соблюдению Федерального закона</w:t>
      </w:r>
      <w:r>
        <w:rPr>
          <w:rFonts w:eastAsia="Times New Roman"/>
          <w:szCs w:val="28"/>
          <w:lang w:eastAsia="ru-RU"/>
        </w:rPr>
        <w:t xml:space="preserve"> от 5 апреля 2013 года</w:t>
      </w:r>
      <w:r w:rsidRPr="00B10E05">
        <w:rPr>
          <w:rFonts w:eastAsia="Times New Roman"/>
          <w:szCs w:val="28"/>
          <w:lang w:eastAsia="ru-RU"/>
        </w:rPr>
        <w:t xml:space="preserve"> № 44-ФЗ</w:t>
      </w:r>
      <w:r>
        <w:rPr>
          <w:rFonts w:eastAsia="Times New Roman"/>
          <w:szCs w:val="28"/>
          <w:lang w:eastAsia="ru-RU"/>
        </w:rPr>
        <w:t xml:space="preserve"> </w:t>
      </w:r>
      <w:r w:rsidRPr="00B10E05">
        <w:rPr>
          <w:rFonts w:eastAsia="Times New Roman"/>
          <w:szCs w:val="28"/>
          <w:lang w:eastAsia="ru-RU"/>
        </w:rPr>
        <w:t>«О контрактной системе в сфере закупок товаров, работ, услуг для обеспечения государ</w:t>
      </w:r>
      <w:r>
        <w:rPr>
          <w:rFonts w:eastAsia="Times New Roman"/>
          <w:szCs w:val="28"/>
          <w:lang w:eastAsia="ru-RU"/>
        </w:rPr>
        <w:t>ственных и муниципальных нужд».</w:t>
      </w:r>
    </w:p>
    <w:p w:rsidR="00BE3BFE" w:rsidRDefault="00BE3BFE" w:rsidP="00BE3BFE">
      <w:pPr>
        <w:spacing w:line="360" w:lineRule="auto"/>
        <w:jc w:val="both"/>
        <w:rPr>
          <w:spacing w:val="-2"/>
          <w:szCs w:val="28"/>
        </w:rPr>
      </w:pPr>
      <w:r w:rsidRPr="00393B77">
        <w:rPr>
          <w:rFonts w:eastAsia="Times New Roman"/>
          <w:spacing w:val="-2"/>
          <w:szCs w:val="28"/>
          <w:lang w:eastAsia="ru-RU"/>
        </w:rPr>
        <w:t xml:space="preserve">Контрольными </w:t>
      </w:r>
      <w:r>
        <w:rPr>
          <w:rFonts w:eastAsia="Times New Roman"/>
          <w:spacing w:val="-2"/>
          <w:szCs w:val="28"/>
          <w:lang w:eastAsia="ru-RU"/>
        </w:rPr>
        <w:t xml:space="preserve">и экспертно-аналитическими мероприятиями </w:t>
      </w:r>
      <w:r w:rsidRPr="00393B77">
        <w:rPr>
          <w:rFonts w:eastAsia="Times New Roman"/>
          <w:spacing w:val="-2"/>
          <w:szCs w:val="28"/>
          <w:lang w:eastAsia="ru-RU"/>
        </w:rPr>
        <w:t xml:space="preserve"> охвачено </w:t>
      </w:r>
      <w:r>
        <w:rPr>
          <w:rFonts w:eastAsia="Times New Roman"/>
          <w:spacing w:val="-2"/>
          <w:szCs w:val="28"/>
          <w:lang w:eastAsia="ru-RU"/>
        </w:rPr>
        <w:t>18</w:t>
      </w:r>
      <w:r w:rsidRPr="00393B77">
        <w:rPr>
          <w:rFonts w:eastAsia="Times New Roman"/>
          <w:spacing w:val="-2"/>
          <w:szCs w:val="28"/>
          <w:lang w:eastAsia="ru-RU"/>
        </w:rPr>
        <w:t xml:space="preserve"> объект</w:t>
      </w:r>
      <w:r>
        <w:rPr>
          <w:rFonts w:eastAsia="Times New Roman"/>
          <w:spacing w:val="-2"/>
          <w:szCs w:val="28"/>
          <w:lang w:eastAsia="ru-RU"/>
        </w:rPr>
        <w:t>ов</w:t>
      </w:r>
      <w:r w:rsidRPr="00393B77">
        <w:rPr>
          <w:rFonts w:eastAsia="Times New Roman"/>
          <w:spacing w:val="-2"/>
          <w:szCs w:val="28"/>
          <w:lang w:eastAsia="ru-RU"/>
        </w:rPr>
        <w:t xml:space="preserve">. Общий объем проверенных средств составил </w:t>
      </w:r>
      <w:r>
        <w:rPr>
          <w:rFonts w:eastAsia="Times New Roman"/>
          <w:spacing w:val="-2"/>
          <w:szCs w:val="28"/>
          <w:lang w:eastAsia="ru-RU"/>
        </w:rPr>
        <w:t>128 811,1 тыс.</w:t>
      </w:r>
      <w:r w:rsidRPr="00393B77">
        <w:rPr>
          <w:rFonts w:eastAsia="Times New Roman"/>
          <w:spacing w:val="-2"/>
          <w:szCs w:val="28"/>
          <w:lang w:eastAsia="ru-RU"/>
        </w:rPr>
        <w:t xml:space="preserve"> рублей</w:t>
      </w:r>
      <w:r>
        <w:rPr>
          <w:rFonts w:eastAsia="Times New Roman"/>
          <w:spacing w:val="-2"/>
          <w:szCs w:val="28"/>
          <w:lang w:eastAsia="ru-RU"/>
        </w:rPr>
        <w:t>:  федеральные средства 76443,0 тыс. рублей, средства областного бюджета 41679,2 тыс. рублей, средства местных бюджетов 10618,7 тыс. рублей</w:t>
      </w:r>
      <w:r w:rsidRPr="00393B77">
        <w:rPr>
          <w:rFonts w:eastAsia="Times New Roman"/>
          <w:spacing w:val="-2"/>
          <w:szCs w:val="28"/>
          <w:lang w:eastAsia="ru-RU"/>
        </w:rPr>
        <w:t xml:space="preserve">. </w:t>
      </w:r>
      <w:proofErr w:type="gramStart"/>
      <w:r w:rsidRPr="00393B77">
        <w:rPr>
          <w:rFonts w:eastAsia="Times New Roman"/>
          <w:spacing w:val="-2"/>
          <w:szCs w:val="28"/>
          <w:lang w:eastAsia="ru-RU"/>
        </w:rPr>
        <w:t>По итогам проведенных проверок установлено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Pr="00393B77">
        <w:rPr>
          <w:rFonts w:eastAsia="Times New Roman"/>
          <w:spacing w:val="-2"/>
          <w:szCs w:val="28"/>
          <w:lang w:eastAsia="ru-RU"/>
        </w:rPr>
        <w:t xml:space="preserve">неэффективное использование </w:t>
      </w:r>
      <w:r>
        <w:rPr>
          <w:rFonts w:eastAsia="Times New Roman"/>
          <w:spacing w:val="-2"/>
          <w:szCs w:val="28"/>
          <w:lang w:eastAsia="ru-RU"/>
        </w:rPr>
        <w:t xml:space="preserve"> средств </w:t>
      </w:r>
      <w:r w:rsidRPr="00393B77">
        <w:rPr>
          <w:rFonts w:eastAsia="Times New Roman"/>
          <w:spacing w:val="-2"/>
          <w:szCs w:val="28"/>
          <w:lang w:eastAsia="ru-RU"/>
        </w:rPr>
        <w:t xml:space="preserve">– </w:t>
      </w:r>
      <w:r>
        <w:rPr>
          <w:rFonts w:eastAsia="Times New Roman"/>
          <w:spacing w:val="-2"/>
          <w:szCs w:val="28"/>
          <w:lang w:eastAsia="ru-RU"/>
        </w:rPr>
        <w:t>80,2 тыс</w:t>
      </w:r>
      <w:r w:rsidRPr="00393B77">
        <w:rPr>
          <w:spacing w:val="-2"/>
          <w:szCs w:val="28"/>
        </w:rPr>
        <w:t xml:space="preserve">. рублей; </w:t>
      </w:r>
      <w:r>
        <w:rPr>
          <w:spacing w:val="-2"/>
          <w:szCs w:val="28"/>
        </w:rPr>
        <w:t xml:space="preserve"> </w:t>
      </w:r>
      <w:r w:rsidRPr="00393B77">
        <w:rPr>
          <w:spacing w:val="-2"/>
          <w:szCs w:val="28"/>
        </w:rPr>
        <w:t xml:space="preserve">нарушения в сфере закупок </w:t>
      </w:r>
      <w:r>
        <w:rPr>
          <w:spacing w:val="-2"/>
          <w:szCs w:val="28"/>
        </w:rPr>
        <w:t>имеют количественное выражение -16 ед.</w:t>
      </w:r>
      <w:r w:rsidRPr="00393B77">
        <w:rPr>
          <w:spacing w:val="-2"/>
          <w:szCs w:val="28"/>
        </w:rPr>
        <w:t>;</w:t>
      </w:r>
      <w:r>
        <w:rPr>
          <w:spacing w:val="-2"/>
          <w:szCs w:val="28"/>
        </w:rPr>
        <w:t xml:space="preserve"> </w:t>
      </w:r>
      <w:r w:rsidRPr="00393B77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нарушения и недостатки при использовании муниципального имущества </w:t>
      </w:r>
      <w:r w:rsidRPr="00393B77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1246 ед.</w:t>
      </w:r>
      <w:r w:rsidRPr="00393B77">
        <w:rPr>
          <w:spacing w:val="-2"/>
          <w:szCs w:val="28"/>
        </w:rPr>
        <w:t xml:space="preserve">; </w:t>
      </w:r>
      <w:r>
        <w:rPr>
          <w:spacing w:val="-2"/>
          <w:szCs w:val="28"/>
        </w:rPr>
        <w:t xml:space="preserve"> </w:t>
      </w:r>
      <w:r w:rsidRPr="00393B77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приняты бюджетные обязательства сверх доведенных лимитов бюджетных обязательств 13 432,2 тыс. рублей, </w:t>
      </w:r>
      <w:r w:rsidRPr="00393B77">
        <w:rPr>
          <w:spacing w:val="-2"/>
          <w:szCs w:val="28"/>
        </w:rPr>
        <w:t xml:space="preserve">нарушения </w:t>
      </w:r>
      <w:r>
        <w:rPr>
          <w:spacing w:val="-2"/>
          <w:szCs w:val="28"/>
        </w:rPr>
        <w:t>бухгалтерского учета и отчетности</w:t>
      </w:r>
      <w:r w:rsidRPr="00393B77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393,9 тыс.</w:t>
      </w:r>
      <w:r w:rsidRPr="00393B77">
        <w:rPr>
          <w:spacing w:val="-2"/>
          <w:szCs w:val="28"/>
        </w:rPr>
        <w:t xml:space="preserve"> рублей; </w:t>
      </w:r>
      <w:r>
        <w:rPr>
          <w:spacing w:val="-2"/>
          <w:szCs w:val="28"/>
        </w:rPr>
        <w:t xml:space="preserve"> прочие финансовые нарушения</w:t>
      </w:r>
      <w:r w:rsidRPr="00393B77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517,6 тыс.</w:t>
      </w:r>
      <w:r w:rsidRPr="00393B77">
        <w:rPr>
          <w:spacing w:val="-2"/>
          <w:szCs w:val="28"/>
        </w:rPr>
        <w:t xml:space="preserve"> рублей;</w:t>
      </w:r>
      <w:proofErr w:type="gramEnd"/>
      <w:r w:rsidRPr="00393B77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нефинансовые нарушения</w:t>
      </w:r>
      <w:r w:rsidRPr="00393B77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7 ед.</w:t>
      </w:r>
      <w:r w:rsidRPr="00393B77">
        <w:rPr>
          <w:spacing w:val="-2"/>
          <w:szCs w:val="28"/>
        </w:rPr>
        <w:t xml:space="preserve">  </w:t>
      </w:r>
    </w:p>
    <w:p w:rsidR="00BE3BFE" w:rsidRDefault="00BE3BFE" w:rsidP="00BE3BFE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B10E05">
        <w:rPr>
          <w:rFonts w:eastAsia="Times New Roman"/>
          <w:szCs w:val="28"/>
          <w:lang w:eastAsia="ru-RU"/>
        </w:rPr>
        <w:t xml:space="preserve"> </w:t>
      </w:r>
      <w:r w:rsidRPr="00572A08">
        <w:rPr>
          <w:rFonts w:eastAsia="Times New Roman"/>
          <w:szCs w:val="28"/>
          <w:lang w:eastAsia="ru-RU"/>
        </w:rPr>
        <w:t>По итогам</w:t>
      </w:r>
      <w:r w:rsidRPr="00B10E05">
        <w:rPr>
          <w:rFonts w:eastAsia="Times New Roman"/>
          <w:szCs w:val="28"/>
          <w:lang w:eastAsia="ru-RU"/>
        </w:rPr>
        <w:t xml:space="preserve"> контрольных </w:t>
      </w:r>
      <w:r>
        <w:rPr>
          <w:rFonts w:eastAsia="Times New Roman"/>
          <w:szCs w:val="28"/>
          <w:lang w:eastAsia="ru-RU"/>
        </w:rPr>
        <w:t xml:space="preserve">и экспертно-аналитических мероприятий </w:t>
      </w:r>
      <w:r w:rsidRPr="00B10E05">
        <w:rPr>
          <w:rFonts w:eastAsia="Times New Roman"/>
          <w:szCs w:val="28"/>
          <w:lang w:eastAsia="ru-RU"/>
        </w:rPr>
        <w:t>составлено</w:t>
      </w:r>
      <w:r>
        <w:rPr>
          <w:rFonts w:eastAsia="Times New Roman"/>
          <w:szCs w:val="28"/>
          <w:lang w:eastAsia="ru-RU"/>
        </w:rPr>
        <w:t xml:space="preserve"> 11 </w:t>
      </w:r>
      <w:r w:rsidRPr="00B10E05">
        <w:rPr>
          <w:rFonts w:eastAsia="Times New Roman"/>
          <w:szCs w:val="28"/>
          <w:lang w:eastAsia="ru-RU"/>
        </w:rPr>
        <w:t>актов,</w:t>
      </w:r>
      <w:r>
        <w:rPr>
          <w:rFonts w:eastAsia="Times New Roman"/>
          <w:szCs w:val="28"/>
          <w:lang w:eastAsia="ru-RU"/>
        </w:rPr>
        <w:t xml:space="preserve"> 38</w:t>
      </w:r>
      <w:r w:rsidRPr="00B10E05">
        <w:rPr>
          <w:rFonts w:eastAsia="Times New Roman"/>
          <w:szCs w:val="28"/>
          <w:lang w:eastAsia="ru-RU"/>
        </w:rPr>
        <w:t xml:space="preserve"> заклю</w:t>
      </w:r>
      <w:r w:rsidRPr="00AB0C42">
        <w:rPr>
          <w:rFonts w:eastAsia="Times New Roman"/>
          <w:szCs w:val="28"/>
          <w:lang w:eastAsia="ru-RU"/>
        </w:rPr>
        <w:t xml:space="preserve">чений, направлено </w:t>
      </w:r>
      <w:r>
        <w:rPr>
          <w:rFonts w:eastAsia="Times New Roman"/>
          <w:szCs w:val="28"/>
          <w:lang w:eastAsia="ru-RU"/>
        </w:rPr>
        <w:t xml:space="preserve">4 </w:t>
      </w:r>
      <w:r w:rsidRPr="00AB0C42">
        <w:rPr>
          <w:rFonts w:eastAsia="Times New Roman"/>
          <w:szCs w:val="28"/>
          <w:lang w:eastAsia="ru-RU"/>
        </w:rPr>
        <w:t>представлен</w:t>
      </w:r>
      <w:r>
        <w:rPr>
          <w:rFonts w:eastAsia="Times New Roman"/>
          <w:szCs w:val="28"/>
          <w:lang w:eastAsia="ru-RU"/>
        </w:rPr>
        <w:t>ия</w:t>
      </w:r>
      <w:r w:rsidRPr="00AB0C42">
        <w:rPr>
          <w:rFonts w:eastAsia="Times New Roman"/>
          <w:szCs w:val="28"/>
          <w:lang w:eastAsia="ru-RU"/>
        </w:rPr>
        <w:t>, в которых внесено</w:t>
      </w:r>
      <w:r>
        <w:rPr>
          <w:rFonts w:eastAsia="Times New Roman"/>
          <w:szCs w:val="28"/>
          <w:lang w:eastAsia="ru-RU"/>
        </w:rPr>
        <w:t xml:space="preserve"> 23 </w:t>
      </w:r>
      <w:r w:rsidRPr="00AB0C42">
        <w:rPr>
          <w:rFonts w:eastAsia="Times New Roman"/>
          <w:szCs w:val="28"/>
          <w:lang w:eastAsia="ru-RU"/>
        </w:rPr>
        <w:t>предложен</w:t>
      </w:r>
      <w:r>
        <w:rPr>
          <w:rFonts w:eastAsia="Times New Roman"/>
          <w:szCs w:val="28"/>
          <w:lang w:eastAsia="ru-RU"/>
        </w:rPr>
        <w:t xml:space="preserve">ия </w:t>
      </w:r>
      <w:r w:rsidRPr="00AB0C42">
        <w:rPr>
          <w:rFonts w:eastAsia="Times New Roman"/>
          <w:szCs w:val="28"/>
          <w:lang w:eastAsia="ru-RU"/>
        </w:rPr>
        <w:t xml:space="preserve">по совершенствованию бюджетного процесса и устранению выявленных нарушений. По материалам контрольных </w:t>
      </w:r>
      <w:r>
        <w:rPr>
          <w:rFonts w:eastAsia="Times New Roman"/>
          <w:szCs w:val="28"/>
          <w:lang w:eastAsia="ru-RU"/>
        </w:rPr>
        <w:t xml:space="preserve">и экспертно-аналитических мероприятий  </w:t>
      </w:r>
      <w:r w:rsidRPr="00AB0C42">
        <w:rPr>
          <w:rFonts w:eastAsia="Times New Roman"/>
          <w:szCs w:val="28"/>
          <w:lang w:eastAsia="ru-RU"/>
        </w:rPr>
        <w:t>направлено 14 информационных письма</w:t>
      </w:r>
      <w:r>
        <w:rPr>
          <w:rFonts w:eastAsia="Times New Roman"/>
          <w:szCs w:val="28"/>
          <w:lang w:eastAsia="ru-RU"/>
        </w:rPr>
        <w:t xml:space="preserve"> и 4 отчета.</w:t>
      </w:r>
    </w:p>
    <w:p w:rsidR="00BE3BFE" w:rsidRPr="00B0350F" w:rsidRDefault="00BE3BFE" w:rsidP="00BE3BFE">
      <w:pPr>
        <w:spacing w:line="360" w:lineRule="auto"/>
        <w:jc w:val="both"/>
        <w:rPr>
          <w:rFonts w:eastAsia="Times New Roman"/>
          <w:color w:val="FF0000"/>
          <w:szCs w:val="28"/>
          <w:lang w:eastAsia="ru-RU"/>
        </w:rPr>
      </w:pPr>
      <w:r w:rsidRPr="00AB0C42">
        <w:rPr>
          <w:rFonts w:eastAsia="Times New Roman"/>
          <w:szCs w:val="28"/>
          <w:lang w:eastAsia="ru-RU"/>
        </w:rPr>
        <w:lastRenderedPageBreak/>
        <w:t xml:space="preserve"> По результатам проведенных контрольных и экспертно-аналитических мероприятий</w:t>
      </w:r>
      <w:r>
        <w:rPr>
          <w:rFonts w:eastAsia="Times New Roman"/>
          <w:szCs w:val="28"/>
          <w:lang w:eastAsia="ru-RU"/>
        </w:rPr>
        <w:t xml:space="preserve"> 4 должностных лица привлечены к </w:t>
      </w:r>
      <w:r w:rsidRPr="00AB0C42">
        <w:rPr>
          <w:rFonts w:eastAsia="Times New Roman"/>
          <w:szCs w:val="28"/>
          <w:lang w:eastAsia="ru-RU"/>
        </w:rPr>
        <w:t>дисциплинарной ответственности.</w:t>
      </w:r>
    </w:p>
    <w:p w:rsidR="00BE3BFE" w:rsidRDefault="00BE3BFE" w:rsidP="00BE3BFE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A173CE">
        <w:rPr>
          <w:rFonts w:eastAsia="Times New Roman"/>
          <w:szCs w:val="28"/>
          <w:lang w:eastAsia="ru-RU"/>
        </w:rPr>
        <w:t xml:space="preserve">Объем </w:t>
      </w:r>
      <w:r>
        <w:rPr>
          <w:rFonts w:eastAsia="Times New Roman"/>
          <w:szCs w:val="28"/>
          <w:lang w:eastAsia="ru-RU"/>
        </w:rPr>
        <w:t xml:space="preserve">подлежащих устранению и </w:t>
      </w:r>
      <w:r w:rsidRPr="00A173CE">
        <w:rPr>
          <w:rFonts w:eastAsia="Times New Roman"/>
          <w:szCs w:val="28"/>
          <w:lang w:eastAsia="ru-RU"/>
        </w:rPr>
        <w:t xml:space="preserve">устраненных нарушений по контрольным </w:t>
      </w:r>
      <w:r>
        <w:rPr>
          <w:rFonts w:eastAsia="Times New Roman"/>
          <w:szCs w:val="28"/>
          <w:lang w:eastAsia="ru-RU"/>
        </w:rPr>
        <w:t xml:space="preserve">и экспертно-аналитическим </w:t>
      </w:r>
      <w:r w:rsidRPr="00A173CE">
        <w:rPr>
          <w:rFonts w:eastAsia="Times New Roman"/>
          <w:szCs w:val="28"/>
          <w:lang w:eastAsia="ru-RU"/>
        </w:rPr>
        <w:t xml:space="preserve">мероприятиям составил </w:t>
      </w:r>
      <w:r>
        <w:rPr>
          <w:rFonts w:eastAsia="Times New Roman"/>
          <w:szCs w:val="28"/>
          <w:lang w:eastAsia="ru-RU"/>
        </w:rPr>
        <w:t>911,5</w:t>
      </w:r>
      <w:r w:rsidRPr="00A173C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тыс</w:t>
      </w:r>
      <w:r w:rsidRPr="00A173CE">
        <w:rPr>
          <w:rFonts w:eastAsia="Times New Roman"/>
          <w:szCs w:val="28"/>
          <w:lang w:eastAsia="ru-RU"/>
        </w:rPr>
        <w:t>.</w:t>
      </w:r>
      <w:r w:rsidRPr="006F3610">
        <w:rPr>
          <w:rFonts w:eastAsia="Times New Roman"/>
          <w:sz w:val="16"/>
          <w:szCs w:val="16"/>
          <w:lang w:eastAsia="ru-RU"/>
        </w:rPr>
        <w:t xml:space="preserve"> </w:t>
      </w:r>
      <w:r w:rsidRPr="00A173CE">
        <w:rPr>
          <w:rFonts w:eastAsia="Times New Roman"/>
          <w:szCs w:val="28"/>
          <w:lang w:eastAsia="ru-RU"/>
        </w:rPr>
        <w:t>рублей</w:t>
      </w:r>
      <w:r>
        <w:rPr>
          <w:rFonts w:eastAsia="Times New Roman"/>
          <w:szCs w:val="28"/>
          <w:lang w:eastAsia="ru-RU"/>
        </w:rPr>
        <w:t>:</w:t>
      </w:r>
    </w:p>
    <w:p w:rsidR="00BE3BFE" w:rsidRPr="00A173CE" w:rsidRDefault="00BE3BFE" w:rsidP="00BE3BFE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A173CE">
        <w:rPr>
          <w:rFonts w:eastAsia="Times New Roman"/>
          <w:color w:val="FF0000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устранены нарушения по ведению бухгалтерского учета и отчетности на сумму  510,2 тыс. рублей,   </w:t>
      </w:r>
      <w:r w:rsidRPr="00A173CE">
        <w:rPr>
          <w:rFonts w:eastAsia="Times New Roman"/>
          <w:szCs w:val="28"/>
          <w:lang w:eastAsia="ru-RU"/>
        </w:rPr>
        <w:t>внесены изменения и дополнения в нормативные п</w:t>
      </w:r>
      <w:r>
        <w:rPr>
          <w:rFonts w:eastAsia="Times New Roman"/>
          <w:szCs w:val="28"/>
          <w:lang w:eastAsia="ru-RU"/>
        </w:rPr>
        <w:t xml:space="preserve">равовые акты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</w:t>
      </w:r>
      <w:r w:rsidRPr="00A173C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 сумму 401,9 тыс.</w:t>
      </w:r>
      <w:r w:rsidRPr="00A173CE">
        <w:rPr>
          <w:rFonts w:eastAsia="Times New Roman"/>
          <w:szCs w:val="28"/>
          <w:lang w:eastAsia="ru-RU"/>
        </w:rPr>
        <w:t xml:space="preserve"> рублей;</w:t>
      </w:r>
      <w:r w:rsidRPr="00A173CE">
        <w:rPr>
          <w:rFonts w:eastAsia="Times New Roman"/>
          <w:b/>
          <w:szCs w:val="28"/>
          <w:lang w:eastAsia="ru-RU"/>
        </w:rPr>
        <w:t xml:space="preserve"> </w:t>
      </w:r>
      <w:r w:rsidRPr="00A173CE">
        <w:rPr>
          <w:rFonts w:eastAsia="Times New Roman"/>
          <w:spacing w:val="-4"/>
          <w:szCs w:val="28"/>
          <w:lang w:eastAsia="ru-RU"/>
        </w:rPr>
        <w:t>устранен</w:t>
      </w:r>
      <w:r>
        <w:rPr>
          <w:rFonts w:eastAsia="Times New Roman"/>
          <w:spacing w:val="-4"/>
          <w:szCs w:val="28"/>
          <w:lang w:eastAsia="ru-RU"/>
        </w:rPr>
        <w:t>ы</w:t>
      </w:r>
      <w:r w:rsidRPr="00A173CE">
        <w:rPr>
          <w:rFonts w:eastAsia="Times New Roman"/>
          <w:spacing w:val="-4"/>
          <w:szCs w:val="28"/>
          <w:lang w:eastAsia="ru-RU"/>
        </w:rPr>
        <w:t xml:space="preserve"> нарушени</w:t>
      </w:r>
      <w:r>
        <w:rPr>
          <w:rFonts w:eastAsia="Times New Roman"/>
          <w:spacing w:val="-4"/>
          <w:szCs w:val="28"/>
          <w:lang w:eastAsia="ru-RU"/>
        </w:rPr>
        <w:t>я</w:t>
      </w:r>
      <w:r w:rsidRPr="00A173CE">
        <w:rPr>
          <w:rFonts w:eastAsia="Times New Roman"/>
          <w:spacing w:val="-4"/>
          <w:szCs w:val="28"/>
          <w:lang w:eastAsia="ru-RU"/>
        </w:rPr>
        <w:t xml:space="preserve"> по использованию муниципального имущества</w:t>
      </w:r>
      <w:r>
        <w:rPr>
          <w:rFonts w:eastAsia="Times New Roman"/>
          <w:spacing w:val="-4"/>
          <w:szCs w:val="28"/>
          <w:lang w:eastAsia="ru-RU"/>
        </w:rPr>
        <w:t>.</w:t>
      </w:r>
      <w:r w:rsidRPr="00A173CE">
        <w:rPr>
          <w:spacing w:val="-6"/>
          <w:szCs w:val="28"/>
        </w:rPr>
        <w:t xml:space="preserve"> </w:t>
      </w:r>
    </w:p>
    <w:p w:rsidR="00BE3BFE" w:rsidRPr="00B10E05" w:rsidRDefault="00BE3BFE" w:rsidP="00BE3BFE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7" w:name="_Toc447206575"/>
      <w:r w:rsidRPr="00B10E05">
        <w:rPr>
          <w:rFonts w:eastAsia="Times New Roman"/>
          <w:b/>
          <w:bCs/>
          <w:szCs w:val="28"/>
          <w:lang w:eastAsia="ru-RU"/>
        </w:rPr>
        <w:t xml:space="preserve">3. </w:t>
      </w:r>
      <w:proofErr w:type="gramStart"/>
      <w:r w:rsidRPr="00B10E05">
        <w:rPr>
          <w:rFonts w:eastAsia="Times New Roman"/>
          <w:b/>
          <w:bCs/>
          <w:szCs w:val="28"/>
          <w:lang w:eastAsia="ru-RU"/>
        </w:rPr>
        <w:t>Контроль за</w:t>
      </w:r>
      <w:proofErr w:type="gramEnd"/>
      <w:r w:rsidRPr="00B10E05">
        <w:rPr>
          <w:rFonts w:eastAsia="Times New Roman"/>
          <w:b/>
          <w:bCs/>
          <w:szCs w:val="28"/>
          <w:lang w:eastAsia="ru-RU"/>
        </w:rPr>
        <w:t xml:space="preserve"> формированием и исполнение</w:t>
      </w:r>
      <w:r>
        <w:rPr>
          <w:rFonts w:eastAsia="Times New Roman"/>
          <w:b/>
          <w:bCs/>
          <w:szCs w:val="28"/>
          <w:lang w:eastAsia="ru-RU"/>
        </w:rPr>
        <w:t xml:space="preserve">м бюджета </w:t>
      </w:r>
      <w:bookmarkEnd w:id="7"/>
      <w:r>
        <w:rPr>
          <w:rFonts w:eastAsia="Times New Roman"/>
          <w:b/>
          <w:bCs/>
          <w:szCs w:val="28"/>
          <w:lang w:eastAsia="ru-RU"/>
        </w:rPr>
        <w:t>муниципального образования «Дубровский район», бюджета городского поселения и 6 сельских поселений.</w:t>
      </w:r>
    </w:p>
    <w:p w:rsidR="00BE3BFE" w:rsidRPr="00B10E05" w:rsidRDefault="00BE3BFE" w:rsidP="00BE3BFE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8" w:name="_Toc447206576"/>
      <w:r w:rsidRPr="00B10E05">
        <w:rPr>
          <w:rFonts w:eastAsia="Times New Roman"/>
          <w:b/>
          <w:bCs/>
          <w:szCs w:val="28"/>
          <w:lang w:eastAsia="ru-RU"/>
        </w:rPr>
        <w:t>3.1. Предварительный контроль</w:t>
      </w:r>
      <w:bookmarkEnd w:id="8"/>
    </w:p>
    <w:p w:rsidR="00BE3BFE" w:rsidRDefault="00BE3BFE" w:rsidP="00BE3BFE">
      <w:pPr>
        <w:spacing w:line="360" w:lineRule="auto"/>
        <w:jc w:val="both"/>
        <w:rPr>
          <w:spacing w:val="-6"/>
          <w:szCs w:val="28"/>
        </w:rPr>
      </w:pPr>
      <w:proofErr w:type="gramStart"/>
      <w:r w:rsidRPr="00B10E05">
        <w:rPr>
          <w:rFonts w:eastAsia="Times New Roman"/>
          <w:szCs w:val="28"/>
          <w:lang w:eastAsia="ru-RU"/>
        </w:rPr>
        <w:t>В соответствии с Бюджетным</w:t>
      </w:r>
      <w:r>
        <w:rPr>
          <w:rFonts w:eastAsia="Times New Roman"/>
          <w:szCs w:val="28"/>
          <w:lang w:eastAsia="ru-RU"/>
        </w:rPr>
        <w:t xml:space="preserve"> кодексом Российской Федерации</w:t>
      </w:r>
      <w:r>
        <w:rPr>
          <w:rFonts w:eastAsia="Times New Roman"/>
          <w:szCs w:val="28"/>
          <w:lang w:eastAsia="ru-RU"/>
        </w:rPr>
        <w:br/>
      </w:r>
      <w:r w:rsidRPr="00B10E05">
        <w:rPr>
          <w:szCs w:val="28"/>
        </w:rPr>
        <w:t xml:space="preserve">во исполнение полномочий, закрепленных статьей </w:t>
      </w:r>
      <w:r>
        <w:rPr>
          <w:szCs w:val="28"/>
        </w:rPr>
        <w:t>8</w:t>
      </w:r>
      <w:r w:rsidRPr="00B10E05"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Положения</w:t>
      </w:r>
      <w:r w:rsidRPr="00B10E05">
        <w:rPr>
          <w:rFonts w:eastAsia="Times New Roman"/>
          <w:szCs w:val="28"/>
          <w:lang w:eastAsia="ru-RU"/>
        </w:rPr>
        <w:t xml:space="preserve"> «О Контрольно-счетной палате </w:t>
      </w:r>
      <w:r>
        <w:rPr>
          <w:rFonts w:eastAsia="Times New Roman"/>
          <w:szCs w:val="28"/>
          <w:lang w:eastAsia="ru-RU"/>
        </w:rPr>
        <w:t>Дубровского района</w:t>
      </w:r>
      <w:r w:rsidRPr="00B10E05">
        <w:rPr>
          <w:rFonts w:eastAsia="Times New Roman"/>
          <w:szCs w:val="28"/>
          <w:lang w:eastAsia="ru-RU"/>
        </w:rPr>
        <w:t xml:space="preserve">», Контрольно-счетная палата провела экспертно-аналитическое мероприятие «Экспертиза и подготовка заключения на проект </w:t>
      </w:r>
      <w:r>
        <w:rPr>
          <w:rFonts w:eastAsia="Times New Roman"/>
          <w:szCs w:val="28"/>
          <w:lang w:eastAsia="ru-RU"/>
        </w:rPr>
        <w:t>решения Дубровского районного Совета народных депутатов</w:t>
      </w:r>
      <w:r w:rsidRPr="00B10E05">
        <w:rPr>
          <w:rFonts w:eastAsia="Times New Roman"/>
          <w:szCs w:val="28"/>
          <w:lang w:eastAsia="ru-RU"/>
        </w:rPr>
        <w:t xml:space="preserve"> «О бюджете </w:t>
      </w:r>
      <w:r>
        <w:rPr>
          <w:rFonts w:eastAsia="Times New Roman"/>
          <w:szCs w:val="28"/>
          <w:lang w:eastAsia="ru-RU"/>
        </w:rPr>
        <w:t xml:space="preserve">муниципального образования «Дубровский район» </w:t>
      </w:r>
      <w:r w:rsidRPr="00B10E05">
        <w:rPr>
          <w:rFonts w:eastAsia="Times New Roman"/>
          <w:szCs w:val="28"/>
          <w:lang w:eastAsia="ru-RU"/>
        </w:rPr>
        <w:t>на 201</w:t>
      </w:r>
      <w:r>
        <w:rPr>
          <w:rFonts w:eastAsia="Times New Roman"/>
          <w:szCs w:val="28"/>
          <w:lang w:eastAsia="ru-RU"/>
        </w:rPr>
        <w:t>7</w:t>
      </w:r>
      <w:r w:rsidRPr="00B10E05">
        <w:rPr>
          <w:rFonts w:eastAsia="Times New Roman"/>
          <w:szCs w:val="28"/>
          <w:lang w:eastAsia="ru-RU"/>
        </w:rPr>
        <w:t xml:space="preserve"> год</w:t>
      </w:r>
      <w:r>
        <w:rPr>
          <w:rFonts w:eastAsia="Times New Roman"/>
          <w:szCs w:val="28"/>
          <w:lang w:eastAsia="ru-RU"/>
        </w:rPr>
        <w:t xml:space="preserve"> и на плановый период 2018 и 2019 годов</w:t>
      </w:r>
      <w:r w:rsidRPr="00B10E05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,  а также одного городского и 6 сельских</w:t>
      </w:r>
      <w:proofErr w:type="gramEnd"/>
      <w:r>
        <w:rPr>
          <w:rFonts w:eastAsia="Times New Roman"/>
          <w:szCs w:val="28"/>
          <w:lang w:eastAsia="ru-RU"/>
        </w:rPr>
        <w:t xml:space="preserve"> поселений в соответствии с заключенными соглашениями</w:t>
      </w:r>
      <w:r w:rsidRPr="00B10E05">
        <w:rPr>
          <w:rFonts w:eastAsia="Times New Roman"/>
          <w:szCs w:val="28"/>
          <w:lang w:eastAsia="ru-RU"/>
        </w:rPr>
        <w:t>.</w:t>
      </w:r>
      <w:r w:rsidRPr="00B10E05">
        <w:rPr>
          <w:spacing w:val="-6"/>
          <w:szCs w:val="28"/>
        </w:rPr>
        <w:t xml:space="preserve"> </w:t>
      </w:r>
    </w:p>
    <w:p w:rsidR="00BE3BFE" w:rsidRPr="00CD5096" w:rsidRDefault="00BE3BFE" w:rsidP="00BE3BFE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BA637C">
        <w:rPr>
          <w:rFonts w:eastAsia="Times New Roman"/>
          <w:szCs w:val="28"/>
          <w:lang w:eastAsia="ru-RU"/>
        </w:rPr>
        <w:t>В заключении</w:t>
      </w:r>
      <w:r w:rsidRPr="00B10E05">
        <w:rPr>
          <w:rFonts w:eastAsia="Times New Roman"/>
          <w:szCs w:val="28"/>
          <w:lang w:eastAsia="ru-RU"/>
        </w:rPr>
        <w:t xml:space="preserve"> на проект </w:t>
      </w:r>
      <w:r>
        <w:rPr>
          <w:rFonts w:eastAsia="Times New Roman"/>
          <w:szCs w:val="28"/>
          <w:lang w:eastAsia="ru-RU"/>
        </w:rPr>
        <w:t>решения Дубровского районного Совета народных депутатов</w:t>
      </w:r>
      <w:r w:rsidRPr="00B10E05">
        <w:rPr>
          <w:rFonts w:eastAsia="Times New Roman"/>
          <w:szCs w:val="28"/>
          <w:lang w:eastAsia="ru-RU"/>
        </w:rPr>
        <w:t xml:space="preserve"> «О бюджете </w:t>
      </w:r>
      <w:r>
        <w:rPr>
          <w:rFonts w:eastAsia="Times New Roman"/>
          <w:szCs w:val="28"/>
          <w:lang w:eastAsia="ru-RU"/>
        </w:rPr>
        <w:t xml:space="preserve">муниципального образования Дубровский район </w:t>
      </w:r>
      <w:r w:rsidRPr="00B10E05">
        <w:rPr>
          <w:rFonts w:eastAsia="Times New Roman"/>
          <w:szCs w:val="28"/>
          <w:lang w:eastAsia="ru-RU"/>
        </w:rPr>
        <w:t>на 201</w:t>
      </w:r>
      <w:r>
        <w:rPr>
          <w:rFonts w:eastAsia="Times New Roman"/>
          <w:szCs w:val="28"/>
          <w:lang w:eastAsia="ru-RU"/>
        </w:rPr>
        <w:t>7</w:t>
      </w:r>
      <w:r w:rsidRPr="00B10E05">
        <w:rPr>
          <w:rFonts w:eastAsia="Times New Roman"/>
          <w:szCs w:val="28"/>
          <w:lang w:eastAsia="ru-RU"/>
        </w:rPr>
        <w:t xml:space="preserve"> год</w:t>
      </w:r>
      <w:r>
        <w:rPr>
          <w:rFonts w:eastAsia="Times New Roman"/>
          <w:szCs w:val="28"/>
          <w:lang w:eastAsia="ru-RU"/>
        </w:rPr>
        <w:t xml:space="preserve"> и на плановый период 2018 и 2019 годов</w:t>
      </w:r>
      <w:r w:rsidRPr="00B10E05">
        <w:rPr>
          <w:rFonts w:eastAsia="Times New Roman"/>
          <w:szCs w:val="28"/>
          <w:lang w:eastAsia="ru-RU"/>
        </w:rPr>
        <w:t xml:space="preserve">» (далее </w:t>
      </w:r>
      <w:r>
        <w:rPr>
          <w:rFonts w:eastAsia="Times New Roman"/>
          <w:szCs w:val="28"/>
          <w:lang w:eastAsia="ru-RU"/>
        </w:rPr>
        <w:t>–</w:t>
      </w:r>
      <w:r w:rsidRPr="00B10E05">
        <w:rPr>
          <w:rFonts w:eastAsia="Times New Roman"/>
          <w:szCs w:val="28"/>
          <w:lang w:eastAsia="ru-RU"/>
        </w:rPr>
        <w:t xml:space="preserve"> Заключение) отмечено снижение поступлений налоговых и неналоговых доходов в</w:t>
      </w:r>
      <w:r w:rsidRPr="00B10E05">
        <w:rPr>
          <w:rFonts w:eastAsia="Times New Roman"/>
          <w:color w:val="365F91"/>
          <w:szCs w:val="28"/>
          <w:lang w:eastAsia="ru-RU"/>
        </w:rPr>
        <w:t xml:space="preserve"> </w:t>
      </w:r>
      <w:r w:rsidRPr="00B10E05">
        <w:rPr>
          <w:rFonts w:eastAsia="Times New Roman"/>
          <w:szCs w:val="28"/>
          <w:lang w:eastAsia="ru-RU"/>
        </w:rPr>
        <w:t>201</w:t>
      </w:r>
      <w:r>
        <w:rPr>
          <w:rFonts w:eastAsia="Times New Roman"/>
          <w:szCs w:val="28"/>
          <w:lang w:eastAsia="ru-RU"/>
        </w:rPr>
        <w:t>7</w:t>
      </w:r>
      <w:r w:rsidRPr="00B10E05">
        <w:rPr>
          <w:rFonts w:eastAsia="Times New Roman"/>
          <w:szCs w:val="28"/>
          <w:lang w:eastAsia="ru-RU"/>
        </w:rPr>
        <w:t xml:space="preserve"> году к </w:t>
      </w:r>
      <w:r>
        <w:rPr>
          <w:rFonts w:eastAsia="Times New Roman"/>
          <w:szCs w:val="28"/>
          <w:lang w:eastAsia="ru-RU"/>
        </w:rPr>
        <w:t>оценке</w:t>
      </w:r>
      <w:r w:rsidRPr="00B10E05">
        <w:rPr>
          <w:rFonts w:eastAsia="Times New Roman"/>
          <w:szCs w:val="28"/>
          <w:lang w:eastAsia="ru-RU"/>
        </w:rPr>
        <w:t xml:space="preserve"> 201</w:t>
      </w:r>
      <w:r>
        <w:rPr>
          <w:rFonts w:eastAsia="Times New Roman"/>
          <w:szCs w:val="28"/>
          <w:lang w:eastAsia="ru-RU"/>
        </w:rPr>
        <w:t>6</w:t>
      </w:r>
      <w:r w:rsidRPr="00B10E05">
        <w:rPr>
          <w:rFonts w:eastAsia="Times New Roman"/>
          <w:szCs w:val="28"/>
          <w:lang w:eastAsia="ru-RU"/>
        </w:rPr>
        <w:t xml:space="preserve"> года на </w:t>
      </w:r>
      <w:r>
        <w:rPr>
          <w:rFonts w:eastAsia="Times New Roman"/>
          <w:szCs w:val="28"/>
          <w:lang w:eastAsia="ru-RU"/>
        </w:rPr>
        <w:t>4,1</w:t>
      </w:r>
      <w:r w:rsidRPr="00B10E05">
        <w:rPr>
          <w:rFonts w:eastAsia="Times New Roman"/>
          <w:szCs w:val="28"/>
          <w:lang w:eastAsia="ru-RU"/>
        </w:rPr>
        <w:t xml:space="preserve"> процента. </w:t>
      </w:r>
    </w:p>
    <w:p w:rsidR="00BE3BFE" w:rsidRPr="00B10E05" w:rsidRDefault="00BE3BFE" w:rsidP="00BE3BFE">
      <w:pPr>
        <w:spacing w:line="360" w:lineRule="auto"/>
        <w:jc w:val="both"/>
        <w:rPr>
          <w:szCs w:val="28"/>
        </w:rPr>
      </w:pPr>
      <w:r w:rsidRPr="00B10E05">
        <w:rPr>
          <w:rFonts w:eastAsia="Times New Roman"/>
          <w:szCs w:val="28"/>
          <w:lang w:eastAsia="ru-RU"/>
        </w:rPr>
        <w:t xml:space="preserve">Отмечено, что потенциальным резервом поступления доходов </w:t>
      </w:r>
      <w:r>
        <w:rPr>
          <w:rFonts w:eastAsia="Times New Roman"/>
          <w:szCs w:val="28"/>
          <w:lang w:eastAsia="ru-RU"/>
        </w:rPr>
        <w:t xml:space="preserve">в </w:t>
      </w:r>
      <w:r w:rsidRPr="00B10E05">
        <w:rPr>
          <w:rFonts w:eastAsia="Times New Roman"/>
          <w:szCs w:val="28"/>
          <w:lang w:eastAsia="ru-RU"/>
        </w:rPr>
        <w:t>бюджет является повышение качества и эффективности администрирования доходов бюджета</w:t>
      </w:r>
      <w:r>
        <w:rPr>
          <w:rFonts w:eastAsia="Times New Roman"/>
          <w:szCs w:val="28"/>
          <w:lang w:eastAsia="ru-RU"/>
        </w:rPr>
        <w:t xml:space="preserve"> муниципального образования «Дубровский район»</w:t>
      </w:r>
      <w:r w:rsidRPr="00B10E05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В соответствии</w:t>
      </w:r>
      <w:r>
        <w:rPr>
          <w:rFonts w:eastAsia="Times New Roman"/>
          <w:szCs w:val="28"/>
          <w:lang w:eastAsia="ru-RU"/>
        </w:rPr>
        <w:br/>
      </w:r>
      <w:r w:rsidRPr="00B10E05">
        <w:rPr>
          <w:rFonts w:eastAsia="Times New Roman"/>
          <w:szCs w:val="28"/>
          <w:lang w:eastAsia="ru-RU"/>
        </w:rPr>
        <w:lastRenderedPageBreak/>
        <w:t>с Бюджетным кодексом Российской Феде</w:t>
      </w:r>
      <w:r>
        <w:rPr>
          <w:rFonts w:eastAsia="Times New Roman"/>
          <w:szCs w:val="28"/>
          <w:lang w:eastAsia="ru-RU"/>
        </w:rPr>
        <w:t>рации проект бюджета муниципального образования на 2017 год</w:t>
      </w:r>
      <w:r w:rsidRPr="00B10E0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и на плановый период 2018 и 2019 годов </w:t>
      </w:r>
      <w:r w:rsidRPr="00B10E05">
        <w:rPr>
          <w:rFonts w:eastAsia="Times New Roman"/>
          <w:szCs w:val="28"/>
          <w:lang w:eastAsia="ru-RU"/>
        </w:rPr>
        <w:t xml:space="preserve">сформирован на основе </w:t>
      </w:r>
      <w:r>
        <w:rPr>
          <w:rFonts w:eastAsia="Times New Roman"/>
          <w:szCs w:val="28"/>
          <w:lang w:eastAsia="ru-RU"/>
        </w:rPr>
        <w:t>3</w:t>
      </w:r>
      <w:r w:rsidRPr="00B10E0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муниципальных </w:t>
      </w:r>
      <w:r w:rsidRPr="00B10E05">
        <w:rPr>
          <w:rFonts w:eastAsia="Times New Roman"/>
          <w:szCs w:val="28"/>
          <w:lang w:eastAsia="ru-RU"/>
        </w:rPr>
        <w:t xml:space="preserve"> программ. </w:t>
      </w:r>
      <w:r w:rsidRPr="00B10E05">
        <w:rPr>
          <w:szCs w:val="28"/>
        </w:rPr>
        <w:t>Главным распорядител</w:t>
      </w:r>
      <w:r>
        <w:rPr>
          <w:szCs w:val="28"/>
        </w:rPr>
        <w:t>е</w:t>
      </w:r>
      <w:r w:rsidRPr="00B10E05">
        <w:rPr>
          <w:szCs w:val="28"/>
        </w:rPr>
        <w:t>м</w:t>
      </w:r>
      <w:r>
        <w:rPr>
          <w:szCs w:val="28"/>
        </w:rPr>
        <w:t xml:space="preserve"> –</w:t>
      </w:r>
      <w:r w:rsidRPr="00B10E05">
        <w:rPr>
          <w:szCs w:val="28"/>
        </w:rPr>
        <w:t xml:space="preserve"> ответственным исполнител</w:t>
      </w:r>
      <w:r>
        <w:rPr>
          <w:szCs w:val="28"/>
        </w:rPr>
        <w:t>е</w:t>
      </w:r>
      <w:r w:rsidRPr="00B10E05">
        <w:rPr>
          <w:szCs w:val="28"/>
        </w:rPr>
        <w:t xml:space="preserve">м </w:t>
      </w:r>
      <w:r>
        <w:rPr>
          <w:szCs w:val="28"/>
        </w:rPr>
        <w:t>муниципальных</w:t>
      </w:r>
      <w:r w:rsidRPr="00B10E05">
        <w:rPr>
          <w:szCs w:val="28"/>
        </w:rPr>
        <w:t xml:space="preserve"> программ установлен</w:t>
      </w:r>
      <w:r>
        <w:rPr>
          <w:szCs w:val="28"/>
        </w:rPr>
        <w:t>ы</w:t>
      </w:r>
      <w:r w:rsidRPr="00B10E05">
        <w:rPr>
          <w:szCs w:val="28"/>
        </w:rPr>
        <w:t xml:space="preserve"> показател</w:t>
      </w:r>
      <w:r>
        <w:rPr>
          <w:szCs w:val="28"/>
        </w:rPr>
        <w:t>и</w:t>
      </w:r>
      <w:r w:rsidRPr="00B10E05">
        <w:rPr>
          <w:szCs w:val="28"/>
        </w:rPr>
        <w:t xml:space="preserve"> (индикатор</w:t>
      </w:r>
      <w:r>
        <w:rPr>
          <w:szCs w:val="28"/>
        </w:rPr>
        <w:t>ы</w:t>
      </w:r>
      <w:r w:rsidRPr="00B10E05">
        <w:rPr>
          <w:szCs w:val="28"/>
        </w:rPr>
        <w:t xml:space="preserve">) </w:t>
      </w:r>
      <w:r>
        <w:rPr>
          <w:szCs w:val="28"/>
        </w:rPr>
        <w:t>муниципальных</w:t>
      </w:r>
      <w:r w:rsidRPr="00B10E05">
        <w:rPr>
          <w:szCs w:val="28"/>
        </w:rPr>
        <w:t xml:space="preserve"> программ в количественном измерении, необходим</w:t>
      </w:r>
      <w:r>
        <w:rPr>
          <w:szCs w:val="28"/>
        </w:rPr>
        <w:t>ые для</w:t>
      </w:r>
      <w:r w:rsidRPr="00B10E05">
        <w:rPr>
          <w:szCs w:val="28"/>
        </w:rPr>
        <w:t xml:space="preserve"> </w:t>
      </w:r>
      <w:proofErr w:type="spellStart"/>
      <w:r w:rsidRPr="00B10E05">
        <w:rPr>
          <w:szCs w:val="28"/>
        </w:rPr>
        <w:t>взаимоувязки</w:t>
      </w:r>
      <w:proofErr w:type="spellEnd"/>
      <w:r w:rsidRPr="00B10E05">
        <w:rPr>
          <w:szCs w:val="28"/>
        </w:rPr>
        <w:t xml:space="preserve"> целей, задач, показателей (индикаторов) с финансированием </w:t>
      </w:r>
      <w:r>
        <w:rPr>
          <w:szCs w:val="28"/>
        </w:rPr>
        <w:t>муниципальных</w:t>
      </w:r>
      <w:r w:rsidRPr="00B10E05">
        <w:rPr>
          <w:szCs w:val="28"/>
        </w:rPr>
        <w:t xml:space="preserve"> программ, </w:t>
      </w:r>
      <w:r>
        <w:rPr>
          <w:szCs w:val="28"/>
        </w:rPr>
        <w:t>а также</w:t>
      </w:r>
      <w:r w:rsidRPr="00B10E05">
        <w:rPr>
          <w:szCs w:val="28"/>
        </w:rPr>
        <w:t xml:space="preserve"> </w:t>
      </w:r>
      <w:r>
        <w:rPr>
          <w:szCs w:val="28"/>
        </w:rPr>
        <w:t>при необходимости</w:t>
      </w:r>
      <w:r w:rsidRPr="00B10E05">
        <w:rPr>
          <w:szCs w:val="28"/>
        </w:rPr>
        <w:t xml:space="preserve"> обеспечить динамику отдельных показателей результативности </w:t>
      </w:r>
      <w:r>
        <w:rPr>
          <w:szCs w:val="28"/>
        </w:rPr>
        <w:t>муниципальных программ.</w:t>
      </w:r>
    </w:p>
    <w:p w:rsidR="00BE3BFE" w:rsidRPr="00B10E05" w:rsidRDefault="00BE3BFE" w:rsidP="00BE3BFE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9" w:name="_Toc447206577"/>
      <w:r w:rsidRPr="00B10E05">
        <w:rPr>
          <w:rFonts w:eastAsia="Times New Roman"/>
          <w:b/>
          <w:bCs/>
          <w:szCs w:val="28"/>
          <w:lang w:eastAsia="ru-RU"/>
        </w:rPr>
        <w:t>3.2. Оперативный контроль</w:t>
      </w:r>
      <w:bookmarkEnd w:id="9"/>
    </w:p>
    <w:p w:rsidR="00BE3BFE" w:rsidRPr="00B10E05" w:rsidRDefault="00BE3BFE" w:rsidP="00BE3BFE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B10E05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>Положением</w:t>
      </w:r>
      <w:r w:rsidRPr="00B10E05">
        <w:rPr>
          <w:rFonts w:eastAsia="Times New Roman"/>
          <w:szCs w:val="28"/>
          <w:lang w:eastAsia="ru-RU"/>
        </w:rPr>
        <w:t xml:space="preserve"> «О Контрольно-счетной палате </w:t>
      </w:r>
      <w:r>
        <w:rPr>
          <w:rFonts w:eastAsia="Times New Roman"/>
          <w:szCs w:val="28"/>
          <w:lang w:eastAsia="ru-RU"/>
        </w:rPr>
        <w:t>Дубровского района</w:t>
      </w:r>
      <w:r w:rsidRPr="00B10E05">
        <w:rPr>
          <w:rFonts w:eastAsia="Times New Roman"/>
          <w:szCs w:val="28"/>
          <w:lang w:eastAsia="ru-RU"/>
        </w:rPr>
        <w:t xml:space="preserve">» и планом </w:t>
      </w:r>
      <w:r w:rsidRPr="00506AAD">
        <w:rPr>
          <w:rFonts w:eastAsia="Times New Roman"/>
          <w:szCs w:val="28"/>
          <w:lang w:eastAsia="ru-RU"/>
        </w:rPr>
        <w:t>работы на 201</w:t>
      </w:r>
      <w:r>
        <w:rPr>
          <w:rFonts w:eastAsia="Times New Roman"/>
          <w:szCs w:val="28"/>
          <w:lang w:eastAsia="ru-RU"/>
        </w:rPr>
        <w:t>6</w:t>
      </w:r>
      <w:r w:rsidRPr="00506AAD">
        <w:rPr>
          <w:rFonts w:eastAsia="Times New Roman"/>
          <w:szCs w:val="28"/>
          <w:lang w:eastAsia="ru-RU"/>
        </w:rPr>
        <w:t xml:space="preserve"> год</w:t>
      </w:r>
      <w:r w:rsidRPr="00B10E05">
        <w:rPr>
          <w:rFonts w:eastAsia="Times New Roman"/>
          <w:szCs w:val="28"/>
          <w:lang w:eastAsia="ru-RU"/>
        </w:rPr>
        <w:t xml:space="preserve"> Контрольно-счетной палатой осуществлялся оперативный контроль исполнения бюджета </w:t>
      </w:r>
      <w:r>
        <w:rPr>
          <w:rFonts w:eastAsia="Times New Roman"/>
          <w:szCs w:val="28"/>
          <w:lang w:eastAsia="ru-RU"/>
        </w:rPr>
        <w:t xml:space="preserve">муниципального образования «Дубровский район», бюджета городского поселения и бюджета </w:t>
      </w:r>
      <w:proofErr w:type="spellStart"/>
      <w:r>
        <w:rPr>
          <w:rFonts w:eastAsia="Times New Roman"/>
          <w:szCs w:val="28"/>
          <w:lang w:eastAsia="ru-RU"/>
        </w:rPr>
        <w:t>Сещенского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</w:t>
      </w:r>
      <w:r w:rsidRPr="00B10E05">
        <w:rPr>
          <w:rFonts w:eastAsia="Times New Roman"/>
          <w:szCs w:val="28"/>
          <w:lang w:eastAsia="ru-RU"/>
        </w:rPr>
        <w:t>.</w:t>
      </w:r>
    </w:p>
    <w:p w:rsidR="00BE3BFE" w:rsidRPr="00B10E05" w:rsidRDefault="00BE3BFE" w:rsidP="00BE3BFE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B10E05">
        <w:rPr>
          <w:rFonts w:eastAsia="Times New Roman"/>
          <w:szCs w:val="28"/>
          <w:lang w:eastAsia="ru-RU"/>
        </w:rPr>
        <w:t>В рамках оперативного контроля исполнения бюджет</w:t>
      </w:r>
      <w:r>
        <w:rPr>
          <w:rFonts w:eastAsia="Times New Roman"/>
          <w:szCs w:val="28"/>
          <w:lang w:eastAsia="ru-RU"/>
        </w:rPr>
        <w:t>ов</w:t>
      </w:r>
      <w:r w:rsidRPr="00B10E05">
        <w:rPr>
          <w:rFonts w:eastAsia="Times New Roman"/>
          <w:szCs w:val="28"/>
          <w:lang w:eastAsia="ru-RU"/>
        </w:rPr>
        <w:t xml:space="preserve"> Контрольно-счетной палатой проводился ежеквартальный анализ отчетов об исполнении бюджет</w:t>
      </w:r>
      <w:r>
        <w:rPr>
          <w:rFonts w:eastAsia="Times New Roman"/>
          <w:szCs w:val="28"/>
          <w:lang w:eastAsia="ru-RU"/>
        </w:rPr>
        <w:t>ов</w:t>
      </w:r>
      <w:r w:rsidRPr="00B10E05">
        <w:rPr>
          <w:rFonts w:eastAsia="Times New Roman"/>
          <w:szCs w:val="28"/>
          <w:lang w:eastAsia="ru-RU"/>
        </w:rPr>
        <w:t xml:space="preserve">, представляемых </w:t>
      </w:r>
      <w:r>
        <w:rPr>
          <w:rFonts w:eastAsia="Times New Roman"/>
          <w:szCs w:val="28"/>
          <w:lang w:eastAsia="ru-RU"/>
        </w:rPr>
        <w:t>администрациями в 2016 году</w:t>
      </w:r>
      <w:r w:rsidRPr="00B10E05">
        <w:rPr>
          <w:rFonts w:eastAsia="Times New Roman"/>
          <w:szCs w:val="28"/>
          <w:lang w:eastAsia="ru-RU"/>
        </w:rPr>
        <w:t>. Заключения по результатам анализа направлялись</w:t>
      </w:r>
      <w:r>
        <w:rPr>
          <w:rFonts w:eastAsia="Times New Roman"/>
          <w:szCs w:val="28"/>
          <w:lang w:eastAsia="ru-RU"/>
        </w:rPr>
        <w:t xml:space="preserve"> главам администраций и размещались на сайте администрации Дубровского района</w:t>
      </w:r>
      <w:r w:rsidRPr="00B10E05">
        <w:rPr>
          <w:rFonts w:eastAsia="Times New Roman"/>
          <w:szCs w:val="28"/>
          <w:lang w:eastAsia="ru-RU"/>
        </w:rPr>
        <w:t>.</w:t>
      </w:r>
    </w:p>
    <w:p w:rsidR="00BE3BFE" w:rsidRPr="00B10E05" w:rsidRDefault="00BE3BFE" w:rsidP="00BE3BFE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B10E05">
        <w:rPr>
          <w:rFonts w:eastAsia="Times New Roman"/>
          <w:szCs w:val="28"/>
          <w:lang w:eastAsia="ru-RU"/>
        </w:rPr>
        <w:t xml:space="preserve">Особое внимание при подготовке заключений уделялось эффективности администрирования доходных источников  бюджета, использованию главными распорядителями средств </w:t>
      </w:r>
      <w:r>
        <w:rPr>
          <w:rFonts w:eastAsia="Times New Roman"/>
          <w:szCs w:val="28"/>
          <w:lang w:eastAsia="ru-RU"/>
        </w:rPr>
        <w:t>местного</w:t>
      </w:r>
      <w:r w:rsidRPr="00B10E05">
        <w:rPr>
          <w:rFonts w:eastAsia="Times New Roman"/>
          <w:szCs w:val="28"/>
          <w:lang w:eastAsia="ru-RU"/>
        </w:rPr>
        <w:t xml:space="preserve"> бюджета.</w:t>
      </w:r>
    </w:p>
    <w:p w:rsidR="00BE3BFE" w:rsidRPr="00B10E05" w:rsidRDefault="00BE3BFE" w:rsidP="00BE3BFE">
      <w:pPr>
        <w:keepNext/>
        <w:keepLines/>
        <w:spacing w:line="360" w:lineRule="auto"/>
        <w:jc w:val="both"/>
        <w:outlineLvl w:val="0"/>
        <w:rPr>
          <w:rFonts w:eastAsia="Times New Roman"/>
          <w:b/>
          <w:bCs/>
          <w:szCs w:val="28"/>
          <w:lang w:eastAsia="ru-RU"/>
        </w:rPr>
      </w:pPr>
      <w:bookmarkStart w:id="10" w:name="_Toc447206578"/>
      <w:r w:rsidRPr="00B10E05">
        <w:rPr>
          <w:rFonts w:eastAsia="Times New Roman"/>
          <w:b/>
          <w:bCs/>
          <w:szCs w:val="28"/>
          <w:lang w:eastAsia="ru-RU"/>
        </w:rPr>
        <w:t>3.3. Последующий контроль</w:t>
      </w:r>
      <w:bookmarkEnd w:id="10"/>
    </w:p>
    <w:p w:rsidR="00BE3BFE" w:rsidRPr="00B10E05" w:rsidRDefault="00BE3BFE" w:rsidP="00BE3BFE">
      <w:pPr>
        <w:tabs>
          <w:tab w:val="left" w:pos="9747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B10E05">
        <w:rPr>
          <w:rFonts w:eastAsia="Times New Roman"/>
          <w:szCs w:val="28"/>
          <w:lang w:eastAsia="ru-RU"/>
        </w:rPr>
        <w:t xml:space="preserve">В соответствии с требованиями бюджетного законодательства Контрольно-счетной палатой проведено экспертно-аналитическое мероприятие </w:t>
      </w:r>
      <w:r w:rsidRPr="00B10E05">
        <w:rPr>
          <w:rFonts w:eastAsia="Times New Roman"/>
          <w:color w:val="000000"/>
          <w:szCs w:val="28"/>
          <w:lang w:eastAsia="ru-RU"/>
        </w:rPr>
        <w:t xml:space="preserve">«Экспертиза и подготовка заключения на проект </w:t>
      </w:r>
      <w:r>
        <w:rPr>
          <w:rFonts w:eastAsia="Times New Roman"/>
          <w:color w:val="000000"/>
          <w:szCs w:val="28"/>
          <w:lang w:eastAsia="ru-RU"/>
        </w:rPr>
        <w:t xml:space="preserve">решения Дубровского районного Совета народных депутатов </w:t>
      </w:r>
      <w:r w:rsidRPr="00B10E05">
        <w:rPr>
          <w:rFonts w:eastAsia="Times New Roman"/>
          <w:color w:val="000000"/>
          <w:szCs w:val="28"/>
          <w:lang w:eastAsia="ru-RU"/>
        </w:rPr>
        <w:t xml:space="preserve">«Об исполнении бюджета </w:t>
      </w:r>
      <w:r>
        <w:rPr>
          <w:rFonts w:eastAsia="Times New Roman"/>
          <w:color w:val="000000"/>
          <w:szCs w:val="28"/>
          <w:lang w:eastAsia="ru-RU"/>
        </w:rPr>
        <w:t xml:space="preserve">муниципального образования «Дубровский район» </w:t>
      </w:r>
      <w:r w:rsidRPr="00B10E05">
        <w:rPr>
          <w:rFonts w:eastAsia="Times New Roman"/>
          <w:color w:val="000000"/>
          <w:szCs w:val="28"/>
          <w:lang w:eastAsia="ru-RU"/>
        </w:rPr>
        <w:t>за 201</w:t>
      </w:r>
      <w:r>
        <w:rPr>
          <w:rFonts w:eastAsia="Times New Roman"/>
          <w:color w:val="000000"/>
          <w:szCs w:val="28"/>
          <w:lang w:eastAsia="ru-RU"/>
        </w:rPr>
        <w:t>5</w:t>
      </w:r>
      <w:r w:rsidRPr="00B10E05">
        <w:rPr>
          <w:rFonts w:eastAsia="Times New Roman"/>
          <w:color w:val="000000"/>
          <w:szCs w:val="28"/>
          <w:lang w:eastAsia="ru-RU"/>
        </w:rPr>
        <w:t xml:space="preserve"> год».</w:t>
      </w:r>
      <w:r w:rsidRPr="00B10E05">
        <w:rPr>
          <w:rFonts w:eastAsia="Times New Roman"/>
          <w:szCs w:val="28"/>
          <w:lang w:eastAsia="ru-RU"/>
        </w:rPr>
        <w:t xml:space="preserve"> В рамках экспертно-аналитического мероприятия подготовлено </w:t>
      </w:r>
      <w:r>
        <w:rPr>
          <w:rFonts w:eastAsia="Times New Roman"/>
          <w:szCs w:val="28"/>
          <w:lang w:eastAsia="ru-RU"/>
        </w:rPr>
        <w:t>12</w:t>
      </w:r>
      <w:r w:rsidRPr="00B10E05">
        <w:rPr>
          <w:rFonts w:eastAsia="Times New Roman"/>
          <w:szCs w:val="28"/>
          <w:lang w:eastAsia="ru-RU"/>
        </w:rPr>
        <w:t xml:space="preserve"> заключений по </w:t>
      </w:r>
      <w:r w:rsidRPr="00B10E05">
        <w:rPr>
          <w:rFonts w:eastAsia="Times New Roman"/>
          <w:szCs w:val="28"/>
          <w:lang w:eastAsia="ru-RU"/>
        </w:rPr>
        <w:lastRenderedPageBreak/>
        <w:t xml:space="preserve">внешним проверкам годовой бюджетной отчетности главных администраторов средств </w:t>
      </w:r>
      <w:r>
        <w:rPr>
          <w:rFonts w:eastAsia="Times New Roman"/>
          <w:szCs w:val="28"/>
          <w:lang w:eastAsia="ru-RU"/>
        </w:rPr>
        <w:t>местного</w:t>
      </w:r>
      <w:r w:rsidRPr="00B10E05">
        <w:rPr>
          <w:rFonts w:eastAsia="Times New Roman"/>
          <w:szCs w:val="28"/>
          <w:lang w:eastAsia="ru-RU"/>
        </w:rPr>
        <w:t xml:space="preserve"> бюджета.</w:t>
      </w:r>
    </w:p>
    <w:p w:rsidR="00BE3BFE" w:rsidRPr="00B10E05" w:rsidRDefault="00BE3BFE" w:rsidP="00BE3BF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szCs w:val="28"/>
          <w:lang w:eastAsia="ru-RU"/>
        </w:rPr>
      </w:pPr>
      <w:proofErr w:type="gramStart"/>
      <w:r w:rsidRPr="008F608D">
        <w:rPr>
          <w:rFonts w:eastAsia="Times New Roman"/>
          <w:szCs w:val="28"/>
          <w:lang w:eastAsia="ru-RU"/>
        </w:rPr>
        <w:t>В целом</w:t>
      </w:r>
      <w:r w:rsidRPr="00B10E05">
        <w:rPr>
          <w:rFonts w:eastAsia="Times New Roman"/>
          <w:szCs w:val="28"/>
          <w:lang w:eastAsia="ru-RU"/>
        </w:rPr>
        <w:t xml:space="preserve"> исполнение бюджета оценено как качественное, сделан вывод о достоверности представленного </w:t>
      </w:r>
      <w:r>
        <w:rPr>
          <w:rFonts w:eastAsia="Times New Roman"/>
          <w:szCs w:val="28"/>
          <w:lang w:eastAsia="ru-RU"/>
        </w:rPr>
        <w:t>администрацией Дубровского района</w:t>
      </w:r>
      <w:r w:rsidRPr="00B10E0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и администрациями сельских и городского поселений </w:t>
      </w:r>
      <w:r w:rsidRPr="00B10E05">
        <w:rPr>
          <w:rFonts w:eastAsia="Times New Roman"/>
          <w:szCs w:val="28"/>
          <w:lang w:eastAsia="ru-RU"/>
        </w:rPr>
        <w:t>отчета об исполнении бюджета за 201</w:t>
      </w:r>
      <w:r>
        <w:rPr>
          <w:rFonts w:eastAsia="Times New Roman"/>
          <w:szCs w:val="28"/>
          <w:lang w:eastAsia="ru-RU"/>
        </w:rPr>
        <w:t>5</w:t>
      </w:r>
      <w:r w:rsidRPr="00B10E05">
        <w:rPr>
          <w:rFonts w:eastAsia="Times New Roman"/>
          <w:szCs w:val="28"/>
          <w:lang w:eastAsia="ru-RU"/>
        </w:rPr>
        <w:t xml:space="preserve"> год</w:t>
      </w:r>
      <w:r w:rsidRPr="00B10E05">
        <w:rPr>
          <w:rFonts w:eastAsia="Times New Roman"/>
          <w:i/>
          <w:szCs w:val="28"/>
          <w:lang w:eastAsia="ru-RU"/>
        </w:rPr>
        <w:t>.</w:t>
      </w:r>
      <w:proofErr w:type="gramEnd"/>
    </w:p>
    <w:p w:rsidR="00BE3BFE" w:rsidRPr="00B10E05" w:rsidRDefault="00BE3BFE" w:rsidP="00BE3BFE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B10E05">
        <w:rPr>
          <w:rFonts w:eastAsia="Times New Roman"/>
          <w:szCs w:val="28"/>
          <w:lang w:eastAsia="ru-RU"/>
        </w:rPr>
        <w:t>Сделан вывод о необходимости более эффективного управления средствами бюджета и анализ</w:t>
      </w:r>
      <w:r>
        <w:rPr>
          <w:rFonts w:eastAsia="Times New Roman"/>
          <w:szCs w:val="28"/>
          <w:lang w:eastAsia="ru-RU"/>
        </w:rPr>
        <w:t>ировать</w:t>
      </w:r>
      <w:r w:rsidRPr="00B10E05">
        <w:rPr>
          <w:rFonts w:eastAsia="Times New Roman"/>
          <w:szCs w:val="28"/>
          <w:lang w:eastAsia="ru-RU"/>
        </w:rPr>
        <w:t xml:space="preserve"> причин</w:t>
      </w:r>
      <w:r>
        <w:rPr>
          <w:rFonts w:eastAsia="Times New Roman"/>
          <w:szCs w:val="28"/>
          <w:lang w:eastAsia="ru-RU"/>
        </w:rPr>
        <w:t>ы</w:t>
      </w:r>
      <w:r w:rsidRPr="00B10E05">
        <w:rPr>
          <w:rFonts w:eastAsia="Times New Roman"/>
          <w:szCs w:val="28"/>
          <w:lang w:eastAsia="ru-RU"/>
        </w:rPr>
        <w:t xml:space="preserve"> образования кредиторской задолженности с целью ее минимизации.</w:t>
      </w:r>
    </w:p>
    <w:p w:rsidR="00BE3BFE" w:rsidRPr="00B10E05" w:rsidRDefault="00BE3BFE" w:rsidP="00BE3BFE">
      <w:pPr>
        <w:keepNext/>
        <w:keepLines/>
        <w:spacing w:line="360" w:lineRule="auto"/>
        <w:jc w:val="both"/>
        <w:outlineLvl w:val="0"/>
        <w:rPr>
          <w:rFonts w:eastAsia="Times New Roman"/>
          <w:b/>
          <w:bCs/>
          <w:szCs w:val="28"/>
          <w:lang w:eastAsia="ru-RU"/>
        </w:rPr>
      </w:pPr>
      <w:bookmarkStart w:id="11" w:name="_Toc447206579"/>
      <w:r w:rsidRPr="005C667C">
        <w:rPr>
          <w:rFonts w:eastAsia="Times New Roman"/>
          <w:b/>
          <w:bCs/>
          <w:szCs w:val="28"/>
          <w:lang w:eastAsia="ru-RU"/>
        </w:rPr>
        <w:t>4. Контрольная</w:t>
      </w:r>
      <w:r w:rsidRPr="00B10E05">
        <w:rPr>
          <w:rFonts w:eastAsia="Times New Roman"/>
          <w:b/>
          <w:bCs/>
          <w:szCs w:val="28"/>
          <w:lang w:eastAsia="ru-RU"/>
        </w:rPr>
        <w:t xml:space="preserve"> деятельность</w:t>
      </w:r>
      <w:bookmarkEnd w:id="11"/>
    </w:p>
    <w:p w:rsidR="00BE3BFE" w:rsidRPr="00B10E05" w:rsidRDefault="00BE3BFE" w:rsidP="00BE3BFE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bookmarkStart w:id="12" w:name="_Toc447206580"/>
      <w:r w:rsidRPr="00B10E05">
        <w:rPr>
          <w:rFonts w:eastAsia="Times New Roman"/>
          <w:b/>
          <w:bCs/>
          <w:szCs w:val="28"/>
          <w:lang w:eastAsia="ru-RU"/>
        </w:rPr>
        <w:t>4.1. Характеристика контрольных мероприятий</w:t>
      </w:r>
      <w:bookmarkEnd w:id="12"/>
    </w:p>
    <w:p w:rsidR="00BE3BFE" w:rsidRPr="00B10E05" w:rsidRDefault="00BE3BFE" w:rsidP="00BE3BFE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B10E05">
        <w:rPr>
          <w:rFonts w:eastAsia="Times New Roman"/>
          <w:szCs w:val="28"/>
        </w:rPr>
        <w:t>В соо</w:t>
      </w:r>
      <w:r>
        <w:rPr>
          <w:rFonts w:eastAsia="Times New Roman"/>
          <w:szCs w:val="28"/>
        </w:rPr>
        <w:t>тветствии с планом работы</w:t>
      </w:r>
      <w:r w:rsidRPr="00B10E05">
        <w:rPr>
          <w:rFonts w:eastAsia="Times New Roman"/>
          <w:szCs w:val="28"/>
        </w:rPr>
        <w:t xml:space="preserve"> Контрольно-счетной палатой </w:t>
      </w:r>
      <w:r>
        <w:rPr>
          <w:rFonts w:eastAsia="Times New Roman"/>
          <w:szCs w:val="28"/>
        </w:rPr>
        <w:br/>
      </w:r>
      <w:r w:rsidRPr="00B10E05">
        <w:rPr>
          <w:rFonts w:eastAsia="Times New Roman"/>
          <w:szCs w:val="28"/>
        </w:rPr>
        <w:t>в 201</w:t>
      </w:r>
      <w:r>
        <w:rPr>
          <w:rFonts w:eastAsia="Times New Roman"/>
          <w:szCs w:val="28"/>
        </w:rPr>
        <w:t>6</w:t>
      </w:r>
      <w:r w:rsidRPr="00B10E05">
        <w:rPr>
          <w:rFonts w:eastAsia="Times New Roman"/>
          <w:szCs w:val="28"/>
        </w:rPr>
        <w:t xml:space="preserve"> году проведено</w:t>
      </w:r>
      <w:r w:rsidRPr="00B10E05">
        <w:rPr>
          <w:rFonts w:eastAsia="Times New Roman"/>
          <w:b/>
          <w:szCs w:val="28"/>
        </w:rPr>
        <w:t xml:space="preserve"> </w:t>
      </w:r>
      <w:r w:rsidRPr="00BA5F80">
        <w:rPr>
          <w:rFonts w:eastAsia="Times New Roman"/>
          <w:szCs w:val="28"/>
        </w:rPr>
        <w:t xml:space="preserve">8 </w:t>
      </w:r>
      <w:r w:rsidRPr="00B10E05">
        <w:rPr>
          <w:rFonts w:eastAsia="Times New Roman"/>
          <w:szCs w:val="28"/>
        </w:rPr>
        <w:t>контрольных мероприятий.</w:t>
      </w:r>
      <w:r w:rsidRPr="00B10E05">
        <w:rPr>
          <w:rFonts w:eastAsia="Times New Roman"/>
          <w:szCs w:val="28"/>
          <w:lang w:eastAsia="ru-RU"/>
        </w:rPr>
        <w:t xml:space="preserve"> В соответствии с </w:t>
      </w:r>
      <w:r>
        <w:rPr>
          <w:rFonts w:eastAsia="Times New Roman"/>
          <w:szCs w:val="28"/>
          <w:lang w:eastAsia="ru-RU"/>
        </w:rPr>
        <w:t>Положением</w:t>
      </w:r>
      <w:r w:rsidRPr="00B10E05">
        <w:rPr>
          <w:rFonts w:eastAsia="Times New Roman"/>
          <w:szCs w:val="28"/>
          <w:lang w:eastAsia="ru-RU"/>
        </w:rPr>
        <w:t xml:space="preserve"> «О Контрольно-счетной палате </w:t>
      </w:r>
      <w:r>
        <w:rPr>
          <w:rFonts w:eastAsia="Times New Roman"/>
          <w:szCs w:val="28"/>
          <w:lang w:eastAsia="ru-RU"/>
        </w:rPr>
        <w:t>Дубровского района</w:t>
      </w:r>
      <w:r w:rsidRPr="00B10E05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t>информация</w:t>
      </w:r>
      <w:r w:rsidRPr="00B10E05">
        <w:rPr>
          <w:rFonts w:eastAsia="Times New Roman"/>
          <w:szCs w:val="28"/>
          <w:lang w:eastAsia="ru-RU"/>
        </w:rPr>
        <w:t xml:space="preserve"> о результатах контрольных мероприятий направлял</w:t>
      </w:r>
      <w:r>
        <w:rPr>
          <w:rFonts w:eastAsia="Times New Roman"/>
          <w:szCs w:val="28"/>
          <w:lang w:eastAsia="ru-RU"/>
        </w:rPr>
        <w:t>а</w:t>
      </w:r>
      <w:r w:rsidRPr="00B10E05">
        <w:rPr>
          <w:rFonts w:eastAsia="Times New Roman"/>
          <w:szCs w:val="28"/>
          <w:lang w:eastAsia="ru-RU"/>
        </w:rPr>
        <w:t xml:space="preserve">сь </w:t>
      </w:r>
      <w:r>
        <w:rPr>
          <w:rFonts w:eastAsia="Times New Roman"/>
          <w:szCs w:val="28"/>
          <w:lang w:eastAsia="ru-RU"/>
        </w:rPr>
        <w:t>главе муниципального образования «Дубровский район»</w:t>
      </w:r>
      <w:r w:rsidRPr="00B10E05">
        <w:rPr>
          <w:rFonts w:eastAsia="Times New Roman"/>
          <w:szCs w:val="28"/>
          <w:lang w:eastAsia="ru-RU"/>
        </w:rPr>
        <w:t>. Контрольные меро</w:t>
      </w:r>
      <w:r>
        <w:rPr>
          <w:rFonts w:eastAsia="Times New Roman"/>
          <w:szCs w:val="28"/>
          <w:lang w:eastAsia="ru-RU"/>
        </w:rPr>
        <w:t>приятия проводились в отношении</w:t>
      </w:r>
      <w:r w:rsidRPr="00B10E05">
        <w:rPr>
          <w:rFonts w:eastAsia="Times New Roman"/>
          <w:szCs w:val="28"/>
          <w:lang w:eastAsia="ru-RU"/>
        </w:rPr>
        <w:t xml:space="preserve"> использования бюджетных сре</w:t>
      </w:r>
      <w:proofErr w:type="gramStart"/>
      <w:r w:rsidRPr="00B10E05">
        <w:rPr>
          <w:rFonts w:eastAsia="Times New Roman"/>
          <w:szCs w:val="28"/>
          <w:lang w:eastAsia="ru-RU"/>
        </w:rPr>
        <w:t>дств вс</w:t>
      </w:r>
      <w:proofErr w:type="gramEnd"/>
      <w:r w:rsidRPr="00B10E05">
        <w:rPr>
          <w:rFonts w:eastAsia="Times New Roman"/>
          <w:szCs w:val="28"/>
          <w:lang w:eastAsia="ru-RU"/>
        </w:rPr>
        <w:t xml:space="preserve">ех уровней – федерального, областного и местных бюджетов. Проверки осуществлялись как в отношении главных распорядителей бюджетных средств, так и в отношении </w:t>
      </w:r>
      <w:r>
        <w:rPr>
          <w:rFonts w:eastAsia="Times New Roman"/>
          <w:szCs w:val="28"/>
          <w:lang w:eastAsia="ru-RU"/>
        </w:rPr>
        <w:t>организаций,</w:t>
      </w:r>
      <w:r w:rsidRPr="00B10E05">
        <w:rPr>
          <w:rFonts w:eastAsia="Times New Roman"/>
          <w:szCs w:val="28"/>
          <w:lang w:eastAsia="ru-RU"/>
        </w:rPr>
        <w:t xml:space="preserve"> получающих средства </w:t>
      </w:r>
      <w:r>
        <w:rPr>
          <w:rFonts w:eastAsia="Times New Roman"/>
          <w:szCs w:val="28"/>
          <w:lang w:eastAsia="ru-RU"/>
        </w:rPr>
        <w:t xml:space="preserve">федерального и </w:t>
      </w:r>
      <w:r w:rsidRPr="00B10E05">
        <w:rPr>
          <w:rFonts w:eastAsia="Times New Roman"/>
          <w:szCs w:val="28"/>
          <w:lang w:eastAsia="ru-RU"/>
        </w:rPr>
        <w:t xml:space="preserve">областного бюджета. </w:t>
      </w:r>
      <w:r>
        <w:rPr>
          <w:rFonts w:eastAsia="Times New Roman"/>
          <w:szCs w:val="28"/>
          <w:lang w:eastAsia="ru-RU"/>
        </w:rPr>
        <w:t>П</w:t>
      </w:r>
      <w:r w:rsidRPr="00B10E05">
        <w:rPr>
          <w:rFonts w:eastAsia="Times New Roman"/>
          <w:szCs w:val="28"/>
          <w:lang w:eastAsia="ru-RU"/>
        </w:rPr>
        <w:t>роверено использование средств</w:t>
      </w:r>
      <w:r>
        <w:rPr>
          <w:rFonts w:eastAsia="Times New Roman"/>
          <w:szCs w:val="28"/>
          <w:lang w:eastAsia="ru-RU"/>
        </w:rPr>
        <w:t xml:space="preserve"> на финансовое обеспечение муниципального задания</w:t>
      </w:r>
      <w:r w:rsidRPr="00B10E0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 МБУК «Дубровский районный краеведческий музей».</w:t>
      </w:r>
      <w:r w:rsidRPr="00B10E0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Pr="00B10E05">
        <w:rPr>
          <w:rFonts w:eastAsia="Times New Roman"/>
          <w:szCs w:val="28"/>
          <w:lang w:eastAsia="ru-RU"/>
        </w:rPr>
        <w:t xml:space="preserve">роверено </w:t>
      </w:r>
      <w:r>
        <w:rPr>
          <w:rFonts w:eastAsia="Times New Roman"/>
          <w:szCs w:val="28"/>
          <w:lang w:eastAsia="ru-RU"/>
        </w:rPr>
        <w:t xml:space="preserve">целевое и эффективное </w:t>
      </w:r>
      <w:r w:rsidRPr="00B10E05">
        <w:rPr>
          <w:rFonts w:eastAsia="Times New Roman"/>
          <w:szCs w:val="28"/>
          <w:lang w:eastAsia="ru-RU"/>
        </w:rPr>
        <w:t xml:space="preserve">использование </w:t>
      </w:r>
      <w:r>
        <w:rPr>
          <w:rFonts w:eastAsia="Times New Roman"/>
          <w:szCs w:val="28"/>
          <w:lang w:eastAsia="ru-RU"/>
        </w:rPr>
        <w:t>бюджетных и внебюджетных средств МБОУ ДОД «ДЮСШ».</w:t>
      </w:r>
      <w:r w:rsidRPr="00B10E05">
        <w:rPr>
          <w:rFonts w:eastAsia="Times New Roman"/>
          <w:szCs w:val="28"/>
          <w:lang w:eastAsia="ru-RU"/>
        </w:rPr>
        <w:t xml:space="preserve"> Проведена проверка </w:t>
      </w:r>
      <w:r>
        <w:rPr>
          <w:rFonts w:eastAsia="Times New Roman"/>
          <w:szCs w:val="28"/>
          <w:lang w:eastAsia="ru-RU"/>
        </w:rPr>
        <w:t xml:space="preserve">бюджетных средств МКУ «ЕДДС». За 2015-2016 год  проверена эффективность использования земель Дубровского района. Проведена проверка соблюдения законодательства при формировании расходов на содержание органов власти и органов местного самоуправления. Проверены поступления межбюджетных трансфертов в бюджет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поселения.  Проведена проверка финансово-хозяйственной деятельности  МБОУ </w:t>
      </w:r>
      <w:proofErr w:type="spellStart"/>
      <w:r>
        <w:rPr>
          <w:rFonts w:eastAsia="Times New Roman"/>
          <w:szCs w:val="28"/>
          <w:lang w:eastAsia="ru-RU"/>
        </w:rPr>
        <w:t>Давыдчинская</w:t>
      </w:r>
      <w:proofErr w:type="spellEnd"/>
      <w:r>
        <w:rPr>
          <w:rFonts w:eastAsia="Times New Roman"/>
          <w:szCs w:val="28"/>
          <w:lang w:eastAsia="ru-RU"/>
        </w:rPr>
        <w:t xml:space="preserve"> основная общеобразовательная школа. Проведена </w:t>
      </w:r>
      <w:r>
        <w:rPr>
          <w:rFonts w:eastAsia="Times New Roman"/>
          <w:szCs w:val="28"/>
          <w:lang w:eastAsia="ru-RU"/>
        </w:rPr>
        <w:lastRenderedPageBreak/>
        <w:t xml:space="preserve">проверка расходования бюджетных средств, выделенных в рамках субсидий из средств федерального и областного бюджета </w:t>
      </w:r>
      <w:proofErr w:type="spellStart"/>
      <w:r>
        <w:rPr>
          <w:rFonts w:eastAsia="Times New Roman"/>
          <w:szCs w:val="28"/>
          <w:lang w:eastAsia="ru-RU"/>
        </w:rPr>
        <w:t>сельхозтоваропроизводителям</w:t>
      </w:r>
      <w:proofErr w:type="spellEnd"/>
      <w:r>
        <w:rPr>
          <w:rFonts w:eastAsia="Times New Roman"/>
          <w:szCs w:val="28"/>
          <w:lang w:eastAsia="ru-RU"/>
        </w:rPr>
        <w:t xml:space="preserve"> Дубровского района за 2014-2015 и 1 полугодие 2016 года, мероприятия проведены с п</w:t>
      </w:r>
      <w:r w:rsidRPr="00B10E05">
        <w:rPr>
          <w:rFonts w:eastAsia="Times New Roman"/>
          <w:szCs w:val="28"/>
          <w:lang w:eastAsia="ru-RU"/>
        </w:rPr>
        <w:t xml:space="preserve">рокуратурой </w:t>
      </w:r>
      <w:r>
        <w:rPr>
          <w:rFonts w:eastAsia="Times New Roman"/>
          <w:szCs w:val="28"/>
          <w:lang w:eastAsia="ru-RU"/>
        </w:rPr>
        <w:t>Дубровского района</w:t>
      </w:r>
      <w:r w:rsidRPr="00B10E05">
        <w:rPr>
          <w:rFonts w:eastAsia="Times New Roman"/>
          <w:szCs w:val="28"/>
          <w:lang w:eastAsia="ru-RU"/>
        </w:rPr>
        <w:t>.</w:t>
      </w:r>
    </w:p>
    <w:p w:rsidR="00BE3BFE" w:rsidRPr="00B10E05" w:rsidRDefault="00BE3BFE" w:rsidP="00BE3BFE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13" w:name="_Toc447206581"/>
      <w:r w:rsidRPr="009430BF">
        <w:rPr>
          <w:rFonts w:eastAsia="Times New Roman"/>
          <w:b/>
          <w:bCs/>
          <w:szCs w:val="28"/>
          <w:lang w:eastAsia="ru-RU"/>
        </w:rPr>
        <w:t>4.2.</w:t>
      </w:r>
      <w:r w:rsidRPr="00B10E05">
        <w:rPr>
          <w:rFonts w:eastAsia="Times New Roman"/>
          <w:b/>
          <w:bCs/>
          <w:szCs w:val="28"/>
          <w:lang w:eastAsia="ru-RU"/>
        </w:rPr>
        <w:t xml:space="preserve"> Основные оценки по результатам контроля</w:t>
      </w:r>
      <w:bookmarkEnd w:id="13"/>
    </w:p>
    <w:p w:rsidR="00BE3BFE" w:rsidRPr="00BD28FB" w:rsidRDefault="00BE3BFE" w:rsidP="00BE3BF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 w:rsidRPr="00BD28FB">
        <w:rPr>
          <w:rFonts w:eastAsia="Times New Roman"/>
          <w:szCs w:val="28"/>
          <w:lang w:eastAsia="ru-RU"/>
        </w:rPr>
        <w:t xml:space="preserve">Контрольными мероприятиями охвачено </w:t>
      </w:r>
      <w:r>
        <w:rPr>
          <w:rFonts w:eastAsia="Times New Roman"/>
          <w:szCs w:val="28"/>
          <w:lang w:eastAsia="ru-RU"/>
        </w:rPr>
        <w:t>18</w:t>
      </w:r>
      <w:r w:rsidRPr="00BD28FB">
        <w:rPr>
          <w:rFonts w:eastAsia="Times New Roman"/>
          <w:szCs w:val="28"/>
          <w:lang w:eastAsia="ru-RU"/>
        </w:rPr>
        <w:t xml:space="preserve"> объект</w:t>
      </w:r>
      <w:r>
        <w:rPr>
          <w:rFonts w:eastAsia="Times New Roman"/>
          <w:szCs w:val="28"/>
          <w:lang w:eastAsia="ru-RU"/>
        </w:rPr>
        <w:t>ов</w:t>
      </w:r>
      <w:r w:rsidRPr="00BD28FB">
        <w:rPr>
          <w:rFonts w:eastAsia="Times New Roman"/>
          <w:szCs w:val="28"/>
          <w:lang w:eastAsia="ru-RU"/>
        </w:rPr>
        <w:t xml:space="preserve">, объем проверенных средств – </w:t>
      </w:r>
      <w:r>
        <w:rPr>
          <w:rFonts w:eastAsia="Times New Roman"/>
          <w:szCs w:val="28"/>
          <w:lang w:eastAsia="ru-RU"/>
        </w:rPr>
        <w:t>128 811,1 тыс</w:t>
      </w:r>
      <w:r w:rsidRPr="00BD28FB">
        <w:rPr>
          <w:rFonts w:eastAsia="Times New Roman"/>
          <w:szCs w:val="28"/>
          <w:lang w:eastAsia="ru-RU"/>
        </w:rPr>
        <w:t>. рублей.</w:t>
      </w:r>
    </w:p>
    <w:p w:rsidR="00BE3BFE" w:rsidRPr="00B10E05" w:rsidRDefault="00BE3BFE" w:rsidP="00BE3BF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Pr="00BD28FB">
        <w:rPr>
          <w:rFonts w:eastAsia="Times New Roman"/>
          <w:szCs w:val="28"/>
          <w:lang w:eastAsia="ru-RU"/>
        </w:rPr>
        <w:t>ыявленны</w:t>
      </w:r>
      <w:r>
        <w:rPr>
          <w:rFonts w:eastAsia="Times New Roman"/>
          <w:szCs w:val="28"/>
          <w:lang w:eastAsia="ru-RU"/>
        </w:rPr>
        <w:t>е</w:t>
      </w:r>
      <w:r w:rsidRPr="00BD28FB">
        <w:rPr>
          <w:rFonts w:eastAsia="Times New Roman"/>
          <w:szCs w:val="28"/>
          <w:lang w:eastAsia="ru-RU"/>
        </w:rPr>
        <w:t xml:space="preserve"> нарушени</w:t>
      </w:r>
      <w:r>
        <w:rPr>
          <w:rFonts w:eastAsia="Times New Roman"/>
          <w:szCs w:val="28"/>
          <w:lang w:eastAsia="ru-RU"/>
        </w:rPr>
        <w:t>я</w:t>
      </w:r>
      <w:r w:rsidRPr="00BD28FB">
        <w:rPr>
          <w:rFonts w:eastAsia="Times New Roman"/>
          <w:szCs w:val="28"/>
          <w:lang w:eastAsia="ru-RU"/>
        </w:rPr>
        <w:t xml:space="preserve"> приход</w:t>
      </w:r>
      <w:r>
        <w:rPr>
          <w:rFonts w:eastAsia="Times New Roman"/>
          <w:szCs w:val="28"/>
          <w:lang w:eastAsia="ru-RU"/>
        </w:rPr>
        <w:t>я</w:t>
      </w:r>
      <w:r w:rsidRPr="00BD28FB">
        <w:rPr>
          <w:rFonts w:eastAsia="Times New Roman"/>
          <w:szCs w:val="28"/>
          <w:lang w:eastAsia="ru-RU"/>
        </w:rPr>
        <w:t>тся на нарушени</w:t>
      </w:r>
      <w:r>
        <w:rPr>
          <w:rFonts w:eastAsia="Times New Roman"/>
          <w:szCs w:val="28"/>
          <w:lang w:eastAsia="ru-RU"/>
        </w:rPr>
        <w:t>я при использовании муниципального имущества, нарушения бухгалтерского учета, неэффективное использование средств, прочие финансовые нарушения, нефинансовые нарушения</w:t>
      </w:r>
      <w:r w:rsidRPr="00277349">
        <w:rPr>
          <w:rFonts w:eastAsia="Times New Roman"/>
          <w:szCs w:val="28"/>
          <w:lang w:eastAsia="ru-RU"/>
        </w:rPr>
        <w:t>.</w:t>
      </w:r>
      <w:r w:rsidRPr="00BD28FB">
        <w:rPr>
          <w:rFonts w:eastAsia="Times New Roman"/>
          <w:szCs w:val="28"/>
          <w:lang w:eastAsia="ru-RU"/>
        </w:rPr>
        <w:t xml:space="preserve"> Также выявлены нарушения законодательства о закупках</w:t>
      </w:r>
      <w:r>
        <w:rPr>
          <w:rFonts w:eastAsia="Times New Roman"/>
          <w:szCs w:val="28"/>
          <w:lang w:eastAsia="ru-RU"/>
        </w:rPr>
        <w:t xml:space="preserve"> в количественном выражении.</w:t>
      </w:r>
      <w:r w:rsidRPr="00BD28FB">
        <w:rPr>
          <w:rFonts w:eastAsia="Times New Roman"/>
          <w:szCs w:val="28"/>
          <w:lang w:eastAsia="ru-RU"/>
        </w:rPr>
        <w:t xml:space="preserve"> </w:t>
      </w:r>
    </w:p>
    <w:p w:rsidR="00BE3BFE" w:rsidRPr="00B10E05" w:rsidRDefault="00BE3BFE" w:rsidP="00BE3BFE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14" w:name="_Toc447206582"/>
      <w:r w:rsidRPr="00B10E05">
        <w:rPr>
          <w:rFonts w:eastAsia="Times New Roman"/>
          <w:b/>
          <w:bCs/>
          <w:szCs w:val="28"/>
          <w:lang w:eastAsia="ru-RU"/>
        </w:rPr>
        <w:t>4.3. Меры, принятые по устранению нарушений, выявленных Контрольно-счетной палатой</w:t>
      </w:r>
      <w:bookmarkEnd w:id="14"/>
    </w:p>
    <w:p w:rsidR="00BE3BFE" w:rsidRPr="00B10E05" w:rsidRDefault="00BE3BFE" w:rsidP="00BE3BFE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D65885">
        <w:rPr>
          <w:rFonts w:eastAsia="Times New Roman"/>
          <w:szCs w:val="28"/>
          <w:lang w:eastAsia="ru-RU"/>
        </w:rPr>
        <w:t>Руко</w:t>
      </w:r>
      <w:r w:rsidRPr="00B10E05">
        <w:rPr>
          <w:rFonts w:eastAsia="Times New Roman"/>
          <w:szCs w:val="28"/>
          <w:lang w:eastAsia="ru-RU"/>
        </w:rPr>
        <w:t xml:space="preserve">водителям проверенных организаций направлено </w:t>
      </w:r>
      <w:r w:rsidRPr="00B10E05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4</w:t>
      </w:r>
      <w:r w:rsidRPr="00B10E05">
        <w:rPr>
          <w:rFonts w:eastAsia="Times New Roman"/>
          <w:szCs w:val="28"/>
          <w:lang w:eastAsia="ru-RU"/>
        </w:rPr>
        <w:t xml:space="preserve"> представлени</w:t>
      </w:r>
      <w:r>
        <w:rPr>
          <w:rFonts w:eastAsia="Times New Roman"/>
          <w:szCs w:val="28"/>
          <w:lang w:eastAsia="ru-RU"/>
        </w:rPr>
        <w:t>я</w:t>
      </w:r>
      <w:r w:rsidRPr="00B10E05">
        <w:rPr>
          <w:rFonts w:eastAsia="Times New Roman"/>
          <w:szCs w:val="28"/>
          <w:lang w:eastAsia="ru-RU"/>
        </w:rPr>
        <w:t>, 14 информационных пис</w:t>
      </w:r>
      <w:r>
        <w:rPr>
          <w:rFonts w:eastAsia="Times New Roman"/>
          <w:szCs w:val="28"/>
          <w:lang w:eastAsia="ru-RU"/>
        </w:rPr>
        <w:t>ьма,</w:t>
      </w:r>
      <w:r w:rsidRPr="00B10E05">
        <w:rPr>
          <w:rFonts w:eastAsia="Times New Roman"/>
          <w:szCs w:val="28"/>
          <w:lang w:eastAsia="ru-RU"/>
        </w:rPr>
        <w:t xml:space="preserve"> содержащих </w:t>
      </w:r>
      <w:r>
        <w:rPr>
          <w:rFonts w:eastAsia="Times New Roman"/>
          <w:szCs w:val="28"/>
          <w:lang w:eastAsia="ru-RU"/>
        </w:rPr>
        <w:br/>
        <w:t>23</w:t>
      </w:r>
      <w:r w:rsidRPr="00B10E05">
        <w:rPr>
          <w:rFonts w:eastAsia="Times New Roman"/>
          <w:szCs w:val="28"/>
          <w:lang w:eastAsia="ru-RU"/>
        </w:rPr>
        <w:t xml:space="preserve"> предложени</w:t>
      </w:r>
      <w:r>
        <w:rPr>
          <w:rFonts w:eastAsia="Times New Roman"/>
          <w:szCs w:val="28"/>
          <w:lang w:eastAsia="ru-RU"/>
        </w:rPr>
        <w:t>я</w:t>
      </w:r>
      <w:r w:rsidRPr="00B10E05">
        <w:rPr>
          <w:rFonts w:eastAsia="Times New Roman"/>
          <w:szCs w:val="28"/>
          <w:lang w:eastAsia="ru-RU"/>
        </w:rPr>
        <w:t xml:space="preserve">. По результатам контрольных мероприятий от проверяемых организаций получена информация о привлечении к дисциплинарной ответственности </w:t>
      </w:r>
      <w:r>
        <w:rPr>
          <w:rFonts w:eastAsia="Times New Roman"/>
          <w:szCs w:val="28"/>
          <w:lang w:eastAsia="ru-RU"/>
        </w:rPr>
        <w:t>4 должностных лиц.</w:t>
      </w:r>
    </w:p>
    <w:p w:rsidR="00BE3BFE" w:rsidRPr="00B10E05" w:rsidRDefault="00BE3BFE" w:rsidP="00BE3BFE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B10E05">
        <w:rPr>
          <w:rFonts w:eastAsia="Times New Roman"/>
          <w:szCs w:val="28"/>
          <w:lang w:eastAsia="ru-RU"/>
        </w:rPr>
        <w:t>В зависимости от характера выявленных нарушений и недостатков строилась и направленная на их устранение работа, принимались соответствующие меры в рамках установленной компетенции и представленных полномочий. В ряде случаев устранение нарушений осуществлялось непосредственно в ходе контрольных мероприятий.</w:t>
      </w:r>
    </w:p>
    <w:p w:rsidR="00BE3BFE" w:rsidRPr="00B10E05" w:rsidRDefault="00BE3BFE" w:rsidP="00BE3BFE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bookmarkStart w:id="15" w:name="_Toc447206583"/>
      <w:r w:rsidRPr="00B10E05">
        <w:rPr>
          <w:rFonts w:eastAsia="Times New Roman"/>
          <w:b/>
          <w:bCs/>
          <w:szCs w:val="28"/>
          <w:lang w:eastAsia="ru-RU"/>
        </w:rPr>
        <w:t>5. Экспертно-аналитическая деятельность</w:t>
      </w:r>
      <w:bookmarkEnd w:id="15"/>
    </w:p>
    <w:p w:rsidR="00BE3BFE" w:rsidRPr="00B10E05" w:rsidRDefault="00BE3BFE" w:rsidP="00BE3BFE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16" w:name="_Toc447206584"/>
      <w:r w:rsidRPr="00B10E05">
        <w:rPr>
          <w:rFonts w:eastAsia="Times New Roman"/>
          <w:b/>
          <w:bCs/>
          <w:szCs w:val="28"/>
          <w:lang w:eastAsia="ru-RU"/>
        </w:rPr>
        <w:t>5.1. Характеристика экспертно-аналитических мероприятий</w:t>
      </w:r>
      <w:bookmarkEnd w:id="16"/>
    </w:p>
    <w:p w:rsidR="00BE3BFE" w:rsidRPr="00B10E05" w:rsidRDefault="00BE3BFE" w:rsidP="00BE3BFE">
      <w:pPr>
        <w:spacing w:line="360" w:lineRule="auto"/>
        <w:jc w:val="both"/>
        <w:rPr>
          <w:szCs w:val="28"/>
        </w:rPr>
      </w:pPr>
      <w:r w:rsidRPr="00B10E05">
        <w:rPr>
          <w:rFonts w:eastAsia="Times New Roman"/>
          <w:szCs w:val="28"/>
          <w:lang w:eastAsia="ru-RU"/>
        </w:rPr>
        <w:t>В 201</w:t>
      </w:r>
      <w:r>
        <w:rPr>
          <w:rFonts w:eastAsia="Times New Roman"/>
          <w:szCs w:val="28"/>
          <w:lang w:eastAsia="ru-RU"/>
        </w:rPr>
        <w:t>6</w:t>
      </w:r>
      <w:r w:rsidRPr="00B10E05">
        <w:rPr>
          <w:rFonts w:eastAsia="Times New Roman"/>
          <w:szCs w:val="28"/>
          <w:lang w:eastAsia="ru-RU"/>
        </w:rPr>
        <w:t xml:space="preserve"> году Контрольно-счетной палатой проведено </w:t>
      </w:r>
      <w:r w:rsidR="0033769A" w:rsidRPr="0033769A">
        <w:rPr>
          <w:rFonts w:eastAsia="Times New Roman"/>
          <w:szCs w:val="28"/>
          <w:lang w:eastAsia="ru-RU"/>
        </w:rPr>
        <w:t>36</w:t>
      </w:r>
      <w:r w:rsidRPr="00B10E05">
        <w:rPr>
          <w:rFonts w:eastAsia="Times New Roman"/>
          <w:szCs w:val="28"/>
          <w:lang w:eastAsia="ru-RU"/>
        </w:rPr>
        <w:t xml:space="preserve"> экспертно-аналитических мероприятий. Во исполнение норм бюджетного законодательства по осуществлению </w:t>
      </w:r>
      <w:proofErr w:type="gramStart"/>
      <w:r w:rsidRPr="00B10E05">
        <w:rPr>
          <w:rFonts w:eastAsia="Times New Roman"/>
          <w:szCs w:val="28"/>
          <w:lang w:eastAsia="ru-RU"/>
        </w:rPr>
        <w:t>контроля за</w:t>
      </w:r>
      <w:proofErr w:type="gramEnd"/>
      <w:r w:rsidRPr="00B10E05">
        <w:rPr>
          <w:rFonts w:eastAsia="Times New Roman"/>
          <w:szCs w:val="28"/>
          <w:lang w:eastAsia="ru-RU"/>
        </w:rPr>
        <w:t xml:space="preserve"> исполнением бюджета </w:t>
      </w:r>
      <w:r>
        <w:rPr>
          <w:rFonts w:eastAsia="Times New Roman"/>
          <w:szCs w:val="28"/>
          <w:lang w:eastAsia="ru-RU"/>
        </w:rPr>
        <w:t xml:space="preserve">муниципального образования «Дубровский район» и бюджета городского </w:t>
      </w:r>
      <w:r>
        <w:rPr>
          <w:rFonts w:eastAsia="Times New Roman"/>
          <w:szCs w:val="28"/>
          <w:lang w:eastAsia="ru-RU"/>
        </w:rPr>
        <w:lastRenderedPageBreak/>
        <w:t>поселения и 6 сельских поселений.</w:t>
      </w:r>
      <w:r w:rsidRPr="00B10E0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Проведен мониторинг исполнения плана первоочередных мероприятий по обеспечению устойчивого развития экономики и социальной стабильности в Дубровском районе в 2015 году и на 2016 го-2017 годы.  Проверено формирование фондов оплаты труда работников и фактически получаемой заработной платы по категориям работников, повышение заработной платы которым осуществлялось в рамках реализации указов Президента РФ за 2015 год и истекший период 2016 года.  Проведен анализ деятельности федеральных органов исполнительной власти по развитию и поддержке малого и среднего предпринимательства. </w:t>
      </w:r>
    </w:p>
    <w:p w:rsidR="00BE3BFE" w:rsidRPr="00B10E05" w:rsidRDefault="00BE3BFE" w:rsidP="00BE3BFE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17" w:name="_Toc447206585"/>
      <w:r w:rsidRPr="00B10E05">
        <w:rPr>
          <w:rFonts w:eastAsia="Times New Roman"/>
          <w:b/>
          <w:bCs/>
          <w:szCs w:val="28"/>
          <w:lang w:eastAsia="ru-RU"/>
        </w:rPr>
        <w:t>5.2. Экспертиза проектов нормативных актов</w:t>
      </w:r>
      <w:bookmarkEnd w:id="17"/>
    </w:p>
    <w:p w:rsidR="00BE3BFE" w:rsidRDefault="00BE3BFE" w:rsidP="00BE3BF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 w:rsidRPr="00B10E05">
        <w:rPr>
          <w:rFonts w:eastAsia="Times New Roman"/>
          <w:szCs w:val="28"/>
          <w:lang w:eastAsia="ru-RU"/>
        </w:rPr>
        <w:t>В 201</w:t>
      </w:r>
      <w:r>
        <w:rPr>
          <w:rFonts w:eastAsia="Times New Roman"/>
          <w:szCs w:val="28"/>
          <w:lang w:eastAsia="ru-RU"/>
        </w:rPr>
        <w:t>6</w:t>
      </w:r>
      <w:r w:rsidRPr="00B10E05">
        <w:rPr>
          <w:rFonts w:eastAsia="Times New Roman"/>
          <w:szCs w:val="28"/>
          <w:lang w:eastAsia="ru-RU"/>
        </w:rPr>
        <w:t xml:space="preserve"> году Контрольно-счетной палатой проведена экспертиза и подготовлено </w:t>
      </w:r>
      <w:r>
        <w:rPr>
          <w:rFonts w:eastAsia="Times New Roman"/>
          <w:szCs w:val="28"/>
          <w:lang w:eastAsia="ru-RU"/>
        </w:rPr>
        <w:t>8</w:t>
      </w:r>
      <w:r w:rsidRPr="00B10E05">
        <w:rPr>
          <w:rFonts w:eastAsia="Times New Roman"/>
          <w:szCs w:val="28"/>
          <w:lang w:eastAsia="ru-RU"/>
        </w:rPr>
        <w:t xml:space="preserve"> заключений на проекты </w:t>
      </w:r>
      <w:r>
        <w:rPr>
          <w:rFonts w:eastAsia="Times New Roman"/>
          <w:szCs w:val="28"/>
          <w:lang w:eastAsia="ru-RU"/>
        </w:rPr>
        <w:t>нормативных</w:t>
      </w:r>
      <w:r w:rsidRPr="00B10E05">
        <w:rPr>
          <w:rFonts w:eastAsia="Times New Roman"/>
          <w:szCs w:val="28"/>
          <w:lang w:eastAsia="ru-RU"/>
        </w:rPr>
        <w:t xml:space="preserve"> право</w:t>
      </w:r>
      <w:r>
        <w:rPr>
          <w:rFonts w:eastAsia="Times New Roman"/>
          <w:szCs w:val="28"/>
          <w:lang w:eastAsia="ru-RU"/>
        </w:rPr>
        <w:t>вых актов</w:t>
      </w:r>
      <w:r w:rsidRPr="00B10E05">
        <w:rPr>
          <w:rFonts w:eastAsia="Times New Roman"/>
          <w:szCs w:val="28"/>
          <w:lang w:eastAsia="ru-RU"/>
        </w:rPr>
        <w:t xml:space="preserve">, внесенные на рассмотрение </w:t>
      </w:r>
      <w:proofErr w:type="gramStart"/>
      <w:r w:rsidRPr="00B10E05">
        <w:rPr>
          <w:rFonts w:eastAsia="Times New Roman"/>
          <w:szCs w:val="28"/>
          <w:lang w:eastAsia="ru-RU"/>
        </w:rPr>
        <w:t>в</w:t>
      </w:r>
      <w:proofErr w:type="gramEnd"/>
      <w:r w:rsidRPr="00B10E05"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Дубровский</w:t>
      </w:r>
      <w:proofErr w:type="gramEnd"/>
      <w:r>
        <w:rPr>
          <w:rFonts w:eastAsia="Times New Roman"/>
          <w:szCs w:val="28"/>
          <w:lang w:eastAsia="ru-RU"/>
        </w:rPr>
        <w:t xml:space="preserve"> районный Совет народных депутатов</w:t>
      </w:r>
      <w:r w:rsidRPr="00B10E05">
        <w:rPr>
          <w:rFonts w:eastAsia="Times New Roman"/>
          <w:szCs w:val="28"/>
          <w:lang w:eastAsia="ru-RU"/>
        </w:rPr>
        <w:t xml:space="preserve">. </w:t>
      </w:r>
    </w:p>
    <w:p w:rsidR="00BE3BFE" w:rsidRDefault="00BE3BFE" w:rsidP="00BE3BFE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Проекты решений о бюджете   подготовлены в рамках норм бюджетного законодательства.  </w:t>
      </w:r>
    </w:p>
    <w:p w:rsidR="00BE3BFE" w:rsidRPr="00B10E05" w:rsidRDefault="00BE3BFE" w:rsidP="00BE3BFE">
      <w:pPr>
        <w:spacing w:line="360" w:lineRule="auto"/>
        <w:jc w:val="both"/>
        <w:rPr>
          <w:rFonts w:eastAsia="Times New Roman"/>
          <w:b/>
          <w:szCs w:val="28"/>
          <w:lang w:eastAsia="ru-RU"/>
        </w:rPr>
      </w:pPr>
      <w:bookmarkStart w:id="18" w:name="_Toc447206587"/>
      <w:r>
        <w:rPr>
          <w:rFonts w:eastAsia="Times New Roman"/>
          <w:b/>
          <w:bCs/>
          <w:szCs w:val="28"/>
          <w:lang w:eastAsia="ru-RU"/>
        </w:rPr>
        <w:t>6</w:t>
      </w:r>
      <w:r w:rsidRPr="00B10E05">
        <w:rPr>
          <w:rFonts w:eastAsia="Times New Roman"/>
          <w:b/>
          <w:bCs/>
          <w:szCs w:val="28"/>
          <w:lang w:eastAsia="ru-RU"/>
        </w:rPr>
        <w:t>. Взаимодействие Контрольно-счетной палаты с государственными и муниципальными органами</w:t>
      </w:r>
      <w:bookmarkEnd w:id="18"/>
    </w:p>
    <w:p w:rsidR="00BE3BFE" w:rsidRDefault="00BE3BFE" w:rsidP="00BE3BFE">
      <w:pPr>
        <w:widowControl w:val="0"/>
        <w:tabs>
          <w:tab w:val="left" w:pos="540"/>
          <w:tab w:val="num" w:pos="2203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B10E05">
        <w:rPr>
          <w:rFonts w:eastAsia="Times New Roman"/>
          <w:szCs w:val="28"/>
          <w:lang w:eastAsia="ru-RU"/>
        </w:rPr>
        <w:t>В соответствии с планом работы в 201</w:t>
      </w:r>
      <w:r>
        <w:rPr>
          <w:rFonts w:eastAsia="Times New Roman"/>
          <w:szCs w:val="28"/>
          <w:lang w:eastAsia="ru-RU"/>
        </w:rPr>
        <w:t>6</w:t>
      </w:r>
      <w:r w:rsidRPr="00B10E05">
        <w:rPr>
          <w:rFonts w:eastAsia="Times New Roman"/>
          <w:szCs w:val="28"/>
          <w:lang w:eastAsia="ru-RU"/>
        </w:rPr>
        <w:t xml:space="preserve"> году Контрольно-счетной палатой проведено </w:t>
      </w:r>
      <w:r>
        <w:rPr>
          <w:rFonts w:eastAsia="Times New Roman"/>
          <w:szCs w:val="28"/>
          <w:lang w:eastAsia="ru-RU"/>
        </w:rPr>
        <w:t>3</w:t>
      </w:r>
      <w:r w:rsidRPr="00B10E05">
        <w:rPr>
          <w:rFonts w:eastAsia="Times New Roman"/>
          <w:szCs w:val="28"/>
          <w:lang w:eastAsia="ru-RU"/>
        </w:rPr>
        <w:t xml:space="preserve"> совместных (параллельных) контрольных и экспертно-аналитических мероприятий с </w:t>
      </w:r>
      <w:r>
        <w:rPr>
          <w:rFonts w:eastAsia="Times New Roman"/>
          <w:szCs w:val="28"/>
          <w:lang w:eastAsia="ru-RU"/>
        </w:rPr>
        <w:t>Контрольно-счётной палатой Брянской области и 2 мероприятия с прокуратурой Дубровского района:</w:t>
      </w:r>
    </w:p>
    <w:p w:rsidR="00BE3BFE" w:rsidRDefault="00BE3BFE" w:rsidP="00BE3BFE">
      <w:pPr>
        <w:widowControl w:val="0"/>
        <w:tabs>
          <w:tab w:val="left" w:pos="540"/>
          <w:tab w:val="num" w:pos="2203"/>
        </w:tabs>
        <w:spacing w:line="360" w:lineRule="auto"/>
        <w:jc w:val="both"/>
        <w:rPr>
          <w:szCs w:val="28"/>
        </w:rPr>
      </w:pPr>
      <w:r w:rsidRPr="00C55D83">
        <w:rPr>
          <w:szCs w:val="28"/>
        </w:rPr>
        <w:t>ЭАМ «Мониторинг исполнения плана первоочередных мероприятий по обеспечению устойчивого развития экономики и социальной стабильности в Дубровском районе в 2015 году и на 2016 – 2017 годы»</w:t>
      </w:r>
      <w:r w:rsidRPr="00C55D83">
        <w:rPr>
          <w:szCs w:val="28"/>
          <w:lang w:eastAsia="ru-RU"/>
        </w:rPr>
        <w:t xml:space="preserve"> </w:t>
      </w:r>
      <w:r w:rsidRPr="00C55D83">
        <w:rPr>
          <w:szCs w:val="28"/>
        </w:rPr>
        <w:t>(</w:t>
      </w:r>
      <w:proofErr w:type="gramStart"/>
      <w:r w:rsidRPr="00C55D83">
        <w:rPr>
          <w:szCs w:val="28"/>
        </w:rPr>
        <w:t>параллельное</w:t>
      </w:r>
      <w:proofErr w:type="gramEnd"/>
      <w:r w:rsidRPr="00C55D83">
        <w:rPr>
          <w:szCs w:val="28"/>
        </w:rPr>
        <w:t xml:space="preserve">  с  КСП Брянской области)</w:t>
      </w:r>
      <w:r>
        <w:rPr>
          <w:szCs w:val="28"/>
        </w:rPr>
        <w:t>;</w:t>
      </w:r>
    </w:p>
    <w:p w:rsidR="00BE3BFE" w:rsidRDefault="00BE3BFE" w:rsidP="00BE3BFE">
      <w:pPr>
        <w:widowControl w:val="0"/>
        <w:tabs>
          <w:tab w:val="left" w:pos="540"/>
          <w:tab w:val="num" w:pos="2203"/>
        </w:tabs>
        <w:spacing w:line="360" w:lineRule="auto"/>
        <w:jc w:val="both"/>
      </w:pPr>
      <w:r>
        <w:t xml:space="preserve">ЭАМ </w:t>
      </w:r>
      <w:r w:rsidRPr="000D7FED">
        <w:t>«Анализ деятельности федеральных органов исполнительной власти по развитию и поддержке малого и среднего предпринимательства»</w:t>
      </w:r>
      <w:r>
        <w:t xml:space="preserve"> (совместно с Контрольно-счетной палатой Брянской области);</w:t>
      </w:r>
    </w:p>
    <w:p w:rsidR="00BE3BFE" w:rsidRDefault="00BE3BFE" w:rsidP="00BE3BFE">
      <w:pPr>
        <w:widowControl w:val="0"/>
        <w:tabs>
          <w:tab w:val="left" w:pos="540"/>
          <w:tab w:val="num" w:pos="2203"/>
        </w:tabs>
        <w:spacing w:line="360" w:lineRule="auto"/>
        <w:jc w:val="both"/>
        <w:rPr>
          <w:szCs w:val="28"/>
        </w:rPr>
      </w:pPr>
      <w:r w:rsidRPr="00C55D83">
        <w:rPr>
          <w:rFonts w:eastAsia="Times New Roman"/>
          <w:szCs w:val="28"/>
          <w:lang w:eastAsia="ru-RU"/>
        </w:rPr>
        <w:t xml:space="preserve"> </w:t>
      </w:r>
      <w:r w:rsidRPr="00C55D83">
        <w:rPr>
          <w:szCs w:val="28"/>
        </w:rPr>
        <w:t xml:space="preserve">ЭАМ «Формирование фондов оплаты труда работников и фактически </w:t>
      </w:r>
      <w:r w:rsidRPr="00C55D83">
        <w:rPr>
          <w:szCs w:val="28"/>
        </w:rPr>
        <w:lastRenderedPageBreak/>
        <w:t>получаемой заработной платы по категориям работников, повышение заработной платы которым осуществлялось в рамках реализации указов Президента РФ за 2015 год и истекший период 2016 года» (параллельное с КСП Брянской области)</w:t>
      </w:r>
      <w:r>
        <w:rPr>
          <w:szCs w:val="28"/>
        </w:rPr>
        <w:t>;</w:t>
      </w:r>
    </w:p>
    <w:p w:rsidR="00BE3BFE" w:rsidRDefault="00BE3BFE" w:rsidP="00BE3BFE">
      <w:pPr>
        <w:spacing w:line="360" w:lineRule="auto"/>
        <w:jc w:val="both"/>
        <w:rPr>
          <w:szCs w:val="28"/>
          <w:lang w:eastAsia="ru-RU"/>
        </w:rPr>
      </w:pPr>
      <w:proofErr w:type="gramStart"/>
      <w:r>
        <w:rPr>
          <w:szCs w:val="28"/>
        </w:rPr>
        <w:t>КМ</w:t>
      </w:r>
      <w:proofErr w:type="gramEnd"/>
      <w:r w:rsidRPr="00C55D83">
        <w:rPr>
          <w:szCs w:val="28"/>
        </w:rPr>
        <w:t xml:space="preserve"> «Проверка поступления межбюджетных трансфертов в бюджет </w:t>
      </w:r>
      <w:proofErr w:type="spellStart"/>
      <w:r w:rsidRPr="00C55D83">
        <w:rPr>
          <w:szCs w:val="28"/>
        </w:rPr>
        <w:t>Сергеевского</w:t>
      </w:r>
      <w:proofErr w:type="spellEnd"/>
      <w:r w:rsidRPr="00C55D83">
        <w:rPr>
          <w:szCs w:val="28"/>
        </w:rPr>
        <w:t xml:space="preserve"> сельского поселения и внесение изменений в решение </w:t>
      </w:r>
      <w:proofErr w:type="spellStart"/>
      <w:r w:rsidRPr="00C55D83">
        <w:rPr>
          <w:szCs w:val="28"/>
        </w:rPr>
        <w:t>Сергеевского</w:t>
      </w:r>
      <w:proofErr w:type="spellEnd"/>
      <w:r w:rsidRPr="00C55D83">
        <w:rPr>
          <w:szCs w:val="28"/>
        </w:rPr>
        <w:t xml:space="preserve"> сельского Совета народных депутатов от 25.12.2015 № 40» за 9 месяцев 2016 год</w:t>
      </w:r>
      <w:r>
        <w:rPr>
          <w:szCs w:val="28"/>
        </w:rPr>
        <w:t xml:space="preserve"> (</w:t>
      </w:r>
      <w:r w:rsidRPr="00C55D83">
        <w:rPr>
          <w:szCs w:val="28"/>
          <w:lang w:eastAsia="ru-RU"/>
        </w:rPr>
        <w:t>Письмо прокуратуры Дубровского района от 13.10.2016 №19/2016</w:t>
      </w:r>
      <w:r>
        <w:rPr>
          <w:szCs w:val="28"/>
          <w:lang w:eastAsia="ru-RU"/>
        </w:rPr>
        <w:t>);</w:t>
      </w:r>
    </w:p>
    <w:p w:rsidR="00BE3BFE" w:rsidRPr="00C55D83" w:rsidRDefault="00BE3BFE" w:rsidP="00BE3BFE">
      <w:pPr>
        <w:spacing w:line="360" w:lineRule="auto"/>
        <w:jc w:val="both"/>
        <w:rPr>
          <w:szCs w:val="28"/>
        </w:rPr>
      </w:pPr>
      <w:r w:rsidRPr="00C55D83">
        <w:rPr>
          <w:szCs w:val="28"/>
        </w:rPr>
        <w:t xml:space="preserve">Контрольное мероприятие «Проверка расходования бюджетных средств, выделенных в рамках субсидий из средств федерального и областного бюджета </w:t>
      </w:r>
      <w:proofErr w:type="spellStart"/>
      <w:r w:rsidRPr="00C55D83">
        <w:rPr>
          <w:szCs w:val="28"/>
        </w:rPr>
        <w:t>сельхозтоваропроизводителям</w:t>
      </w:r>
      <w:proofErr w:type="spellEnd"/>
      <w:r w:rsidRPr="00C55D83">
        <w:rPr>
          <w:szCs w:val="28"/>
        </w:rPr>
        <w:t xml:space="preserve"> Дубровского района за 2014, 2015 и 1 полугодие 2016 года»</w:t>
      </w:r>
      <w:r>
        <w:rPr>
          <w:szCs w:val="28"/>
        </w:rPr>
        <w:t xml:space="preserve"> (</w:t>
      </w:r>
      <w:r w:rsidRPr="00C55D83">
        <w:rPr>
          <w:szCs w:val="28"/>
          <w:lang w:eastAsia="ru-RU"/>
        </w:rPr>
        <w:t>Письмо прокуратуры Дубровского района от 25.10.2016 №15/2016</w:t>
      </w:r>
      <w:r>
        <w:rPr>
          <w:szCs w:val="28"/>
          <w:lang w:eastAsia="ru-RU"/>
        </w:rPr>
        <w:t>).</w:t>
      </w:r>
    </w:p>
    <w:p w:rsidR="00BE3BFE" w:rsidRPr="00C55D83" w:rsidRDefault="00BE3BFE" w:rsidP="00BE3BFE">
      <w:pPr>
        <w:spacing w:line="360" w:lineRule="auto"/>
        <w:jc w:val="both"/>
        <w:rPr>
          <w:szCs w:val="28"/>
        </w:rPr>
      </w:pPr>
      <w:r w:rsidRPr="00C55D83">
        <w:rPr>
          <w:szCs w:val="28"/>
        </w:rPr>
        <w:t>Объекты контроля: СПК «Калининский», ООО СП «</w:t>
      </w:r>
      <w:proofErr w:type="spellStart"/>
      <w:r w:rsidRPr="00C55D83">
        <w:rPr>
          <w:szCs w:val="28"/>
        </w:rPr>
        <w:t>Дубровское</w:t>
      </w:r>
      <w:proofErr w:type="spellEnd"/>
      <w:r w:rsidRPr="00C55D83">
        <w:rPr>
          <w:szCs w:val="28"/>
        </w:rPr>
        <w:t>», ООО «Брянский лен».</w:t>
      </w:r>
    </w:p>
    <w:p w:rsidR="00BE3BFE" w:rsidRPr="00B10E05" w:rsidRDefault="00BE3BFE" w:rsidP="00BE3BFE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bookmarkStart w:id="19" w:name="_Toc447206588"/>
      <w:r>
        <w:rPr>
          <w:rFonts w:eastAsia="Times New Roman"/>
          <w:b/>
          <w:bCs/>
          <w:szCs w:val="28"/>
          <w:lang w:eastAsia="ru-RU"/>
        </w:rPr>
        <w:t>7</w:t>
      </w:r>
      <w:r w:rsidRPr="00B10E05">
        <w:rPr>
          <w:rFonts w:eastAsia="Times New Roman"/>
          <w:b/>
          <w:bCs/>
          <w:szCs w:val="28"/>
          <w:lang w:eastAsia="ru-RU"/>
        </w:rPr>
        <w:t>. Информирование о деятельности Контрольно-счетной палаты</w:t>
      </w:r>
      <w:bookmarkEnd w:id="19"/>
    </w:p>
    <w:p w:rsidR="00BE3BFE" w:rsidRPr="00B10E05" w:rsidRDefault="00BE3BFE" w:rsidP="00BE3BFE">
      <w:pPr>
        <w:spacing w:line="360" w:lineRule="auto"/>
        <w:jc w:val="both"/>
        <w:rPr>
          <w:szCs w:val="28"/>
        </w:rPr>
      </w:pPr>
      <w:r w:rsidRPr="00B10E05">
        <w:rPr>
          <w:szCs w:val="28"/>
        </w:rPr>
        <w:t xml:space="preserve">Руководство Контрольно-счетной палаты принимало активное участие </w:t>
      </w:r>
      <w:r>
        <w:rPr>
          <w:szCs w:val="28"/>
        </w:rPr>
        <w:br/>
      </w:r>
      <w:r w:rsidRPr="00B10E05">
        <w:rPr>
          <w:szCs w:val="28"/>
        </w:rPr>
        <w:t>в мероприятиях регионального уровня, посвященных вопросам финансового контроля и аудита.</w:t>
      </w:r>
    </w:p>
    <w:p w:rsidR="00BE3BFE" w:rsidRDefault="00BE3BFE" w:rsidP="00BE3BFE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B10E05">
        <w:rPr>
          <w:rFonts w:eastAsia="Times New Roman"/>
          <w:szCs w:val="28"/>
          <w:lang w:eastAsia="ru-RU"/>
        </w:rPr>
        <w:t>В течение года информаци</w:t>
      </w:r>
      <w:r>
        <w:rPr>
          <w:rFonts w:eastAsia="Times New Roman"/>
          <w:szCs w:val="28"/>
          <w:lang w:eastAsia="ru-RU"/>
        </w:rPr>
        <w:t>я</w:t>
      </w:r>
      <w:r w:rsidRPr="00B10E05">
        <w:rPr>
          <w:rFonts w:eastAsia="Times New Roman"/>
          <w:szCs w:val="28"/>
          <w:lang w:eastAsia="ru-RU"/>
        </w:rPr>
        <w:t xml:space="preserve"> о своей деятельности </w:t>
      </w:r>
      <w:r>
        <w:rPr>
          <w:rFonts w:eastAsia="Times New Roman"/>
          <w:szCs w:val="28"/>
          <w:lang w:eastAsia="ru-RU"/>
        </w:rPr>
        <w:t xml:space="preserve">размещена на официальном сайте администрации Дубровского района. </w:t>
      </w:r>
    </w:p>
    <w:p w:rsidR="00BE3BFE" w:rsidRPr="00B10E05" w:rsidRDefault="00BE3BFE" w:rsidP="00BE3BFE">
      <w:pPr>
        <w:keepNext/>
        <w:keepLines/>
        <w:spacing w:line="360" w:lineRule="auto"/>
        <w:jc w:val="both"/>
        <w:outlineLvl w:val="0"/>
        <w:rPr>
          <w:bCs/>
          <w:szCs w:val="28"/>
        </w:rPr>
      </w:pPr>
      <w:bookmarkStart w:id="20" w:name="_Toc447206589"/>
      <w:r>
        <w:rPr>
          <w:rFonts w:eastAsia="Times New Roman"/>
          <w:b/>
          <w:bCs/>
          <w:szCs w:val="28"/>
          <w:lang w:eastAsia="ru-RU"/>
        </w:rPr>
        <w:t>8</w:t>
      </w:r>
      <w:r w:rsidRPr="00B10E05">
        <w:rPr>
          <w:rFonts w:eastAsia="Times New Roman"/>
          <w:b/>
          <w:bCs/>
          <w:szCs w:val="28"/>
          <w:lang w:eastAsia="ru-RU"/>
        </w:rPr>
        <w:t>. Обеспечение деятельности Контрольно-счетной палаты</w:t>
      </w:r>
      <w:bookmarkEnd w:id="20"/>
    </w:p>
    <w:p w:rsidR="00BE3BFE" w:rsidRDefault="00BE3BFE" w:rsidP="00BE3BFE">
      <w:pPr>
        <w:spacing w:line="360" w:lineRule="auto"/>
        <w:jc w:val="both"/>
        <w:rPr>
          <w:bCs/>
          <w:szCs w:val="28"/>
        </w:rPr>
      </w:pPr>
      <w:r w:rsidRPr="00B10E05">
        <w:rPr>
          <w:bCs/>
          <w:szCs w:val="28"/>
        </w:rPr>
        <w:t>В 201</w:t>
      </w:r>
      <w:r>
        <w:rPr>
          <w:bCs/>
          <w:szCs w:val="28"/>
        </w:rPr>
        <w:t>6</w:t>
      </w:r>
      <w:r w:rsidRPr="00B10E05">
        <w:rPr>
          <w:bCs/>
          <w:szCs w:val="28"/>
        </w:rPr>
        <w:t xml:space="preserve"> году продолжена организация профессионального развития и повышения квалификации сотрудников Контрольно-счетной палаты</w:t>
      </w:r>
      <w:r>
        <w:rPr>
          <w:bCs/>
          <w:szCs w:val="28"/>
        </w:rPr>
        <w:t>:</w:t>
      </w:r>
    </w:p>
    <w:p w:rsidR="00BE3BFE" w:rsidRDefault="00BE3BFE" w:rsidP="00BE3BFE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в Федеральном государственном бюджетном образовательном учреждении высшего образования «Российская академия народного хозяйства и государственной службы при Президенте Российской Федерации» с 16 мая 2016 года по 20 мая 2016 года по дополнительной профессиональной программе «Финансовый контроль и управление бюджетными ресурсами муниципальных образований»</w:t>
      </w:r>
      <w:r w:rsidRPr="00B10E05">
        <w:rPr>
          <w:bCs/>
          <w:szCs w:val="28"/>
        </w:rPr>
        <w:t xml:space="preserve"> </w:t>
      </w:r>
    </w:p>
    <w:p w:rsidR="00BE3BFE" w:rsidRPr="00B10E05" w:rsidRDefault="00BE3BFE" w:rsidP="00BE3BFE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bookmarkStart w:id="21" w:name="_Toc447206590"/>
      <w:r>
        <w:rPr>
          <w:rFonts w:eastAsia="Times New Roman"/>
          <w:b/>
          <w:bCs/>
          <w:szCs w:val="28"/>
          <w:lang w:eastAsia="ru-RU"/>
        </w:rPr>
        <w:lastRenderedPageBreak/>
        <w:t>9</w:t>
      </w:r>
      <w:r w:rsidRPr="00B10E05">
        <w:rPr>
          <w:rFonts w:eastAsia="Times New Roman"/>
          <w:b/>
          <w:bCs/>
          <w:szCs w:val="28"/>
          <w:lang w:eastAsia="ru-RU"/>
        </w:rPr>
        <w:t>. Заключительные положения</w:t>
      </w:r>
      <w:bookmarkEnd w:id="21"/>
    </w:p>
    <w:p w:rsidR="00BE3BFE" w:rsidRPr="00B10E05" w:rsidRDefault="00BE3BFE" w:rsidP="00BE3BFE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B10E05">
        <w:rPr>
          <w:rFonts w:eastAsia="Times New Roman"/>
          <w:szCs w:val="28"/>
          <w:lang w:eastAsia="ru-RU"/>
        </w:rPr>
        <w:t xml:space="preserve">В отчетном периоде Контрольно-счетной палатой обеспечена реализация полномочий, возложенных на нее Бюджетным кодексом Российской Федерации, </w:t>
      </w:r>
      <w:r>
        <w:rPr>
          <w:rFonts w:eastAsia="Times New Roman"/>
          <w:szCs w:val="28"/>
          <w:lang w:eastAsia="ru-RU"/>
        </w:rPr>
        <w:t>Положением</w:t>
      </w:r>
      <w:r w:rsidRPr="00B10E05">
        <w:rPr>
          <w:rFonts w:eastAsia="Times New Roman"/>
          <w:szCs w:val="28"/>
          <w:lang w:eastAsia="ru-RU"/>
        </w:rPr>
        <w:t xml:space="preserve"> «О Контрольно-счетной палате </w:t>
      </w:r>
      <w:r>
        <w:rPr>
          <w:rFonts w:eastAsia="Times New Roman"/>
          <w:szCs w:val="28"/>
          <w:lang w:eastAsia="ru-RU"/>
        </w:rPr>
        <w:t>Дубровского района</w:t>
      </w:r>
      <w:r w:rsidRPr="00B10E05">
        <w:rPr>
          <w:rFonts w:eastAsia="Times New Roman"/>
          <w:szCs w:val="28"/>
          <w:lang w:eastAsia="ru-RU"/>
        </w:rPr>
        <w:t xml:space="preserve">». </w:t>
      </w:r>
      <w:proofErr w:type="gramStart"/>
      <w:r w:rsidRPr="00B10E05">
        <w:rPr>
          <w:rFonts w:eastAsia="Times New Roman"/>
          <w:szCs w:val="28"/>
          <w:lang w:eastAsia="ru-RU"/>
        </w:rPr>
        <w:t>Контрольная и экспертно-аналитическая деятельность Контрольно-счетной палаты направлена на решение актуальных вопросов:</w:t>
      </w:r>
      <w:r w:rsidRPr="00B10E05">
        <w:rPr>
          <w:rFonts w:eastAsia="Times New Roman"/>
          <w:bCs/>
          <w:szCs w:val="28"/>
          <w:lang w:eastAsia="ru-RU"/>
        </w:rPr>
        <w:t xml:space="preserve"> эффективность</w:t>
      </w:r>
      <w:r w:rsidRPr="00B10E05">
        <w:rPr>
          <w:bCs/>
          <w:color w:val="000000"/>
          <w:szCs w:val="28"/>
        </w:rPr>
        <w:t xml:space="preserve"> организации предоставления и использования бюджетных средств, </w:t>
      </w:r>
      <w:r w:rsidRPr="00B10E05">
        <w:rPr>
          <w:rFonts w:eastAsia="Times New Roman"/>
          <w:szCs w:val="28"/>
          <w:lang w:eastAsia="ru-RU"/>
        </w:rPr>
        <w:t xml:space="preserve">эффективность использования </w:t>
      </w:r>
      <w:r>
        <w:rPr>
          <w:rFonts w:eastAsia="Times New Roman"/>
          <w:szCs w:val="28"/>
          <w:lang w:eastAsia="ru-RU"/>
        </w:rPr>
        <w:t>муниципального</w:t>
      </w:r>
      <w:r w:rsidRPr="00B10E05">
        <w:rPr>
          <w:rFonts w:eastAsia="Times New Roman"/>
          <w:szCs w:val="28"/>
          <w:lang w:eastAsia="ru-RU"/>
        </w:rPr>
        <w:t xml:space="preserve"> имущества, </w:t>
      </w:r>
      <w:r w:rsidRPr="00B10E05">
        <w:rPr>
          <w:color w:val="000000"/>
          <w:szCs w:val="28"/>
        </w:rPr>
        <w:t xml:space="preserve">мониторинг реализации Федерального </w:t>
      </w:r>
      <w:r w:rsidRPr="00B10E05">
        <w:rPr>
          <w:szCs w:val="28"/>
        </w:rPr>
        <w:t xml:space="preserve">закона от 5 апреля 2013 года № 44-ФЗ «О контрактной системе в сфере закупок товаров, работ, услуг для обеспечения государственных и муниципальных нужд» на территории </w:t>
      </w:r>
      <w:r>
        <w:rPr>
          <w:szCs w:val="28"/>
        </w:rPr>
        <w:t>Дубровского района</w:t>
      </w:r>
      <w:r w:rsidRPr="00B10E05">
        <w:rPr>
          <w:szCs w:val="28"/>
        </w:rPr>
        <w:t xml:space="preserve">». </w:t>
      </w:r>
      <w:proofErr w:type="gramEnd"/>
    </w:p>
    <w:p w:rsidR="00BE3BFE" w:rsidRPr="00B10E05" w:rsidRDefault="00BE3BFE" w:rsidP="00BE3BF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proofErr w:type="gramStart"/>
      <w:r w:rsidRPr="00B10E05">
        <w:rPr>
          <w:rFonts w:eastAsia="Times New Roman"/>
          <w:szCs w:val="28"/>
          <w:lang w:eastAsia="ru-RU"/>
        </w:rPr>
        <w:t>В 201</w:t>
      </w:r>
      <w:r>
        <w:rPr>
          <w:rFonts w:eastAsia="Times New Roman"/>
          <w:szCs w:val="28"/>
          <w:lang w:eastAsia="ru-RU"/>
        </w:rPr>
        <w:t>7</w:t>
      </w:r>
      <w:r w:rsidRPr="00B10E05">
        <w:rPr>
          <w:rFonts w:eastAsia="Times New Roman"/>
          <w:szCs w:val="28"/>
          <w:lang w:eastAsia="ru-RU"/>
        </w:rPr>
        <w:t xml:space="preserve"> году Контрольно-счетной палатой будет продолжена работа </w:t>
      </w:r>
      <w:r w:rsidRPr="00B10E05">
        <w:rPr>
          <w:rFonts w:eastAsia="Times New Roman"/>
          <w:szCs w:val="28"/>
          <w:lang w:eastAsia="ru-RU"/>
        </w:rPr>
        <w:br/>
        <w:t>по дальнейшему укреплению и развитию единой системы контроля формирования и исполнения бюджета</w:t>
      </w:r>
      <w:r>
        <w:rPr>
          <w:rFonts w:eastAsia="Times New Roman"/>
          <w:szCs w:val="28"/>
          <w:lang w:eastAsia="ru-RU"/>
        </w:rPr>
        <w:t xml:space="preserve"> муниципального образования «Дубровский район</w:t>
      </w:r>
      <w:r w:rsidRPr="00B10E05">
        <w:rPr>
          <w:rFonts w:eastAsia="Times New Roman"/>
          <w:szCs w:val="28"/>
          <w:lang w:eastAsia="ru-RU"/>
        </w:rPr>
        <w:t xml:space="preserve">, бюджета </w:t>
      </w:r>
      <w:r>
        <w:rPr>
          <w:rFonts w:eastAsia="Times New Roman"/>
          <w:szCs w:val="28"/>
          <w:lang w:eastAsia="ru-RU"/>
        </w:rPr>
        <w:t xml:space="preserve">городского и 6 сельских поселений,                 </w:t>
      </w:r>
      <w:r w:rsidRPr="00B10E05">
        <w:rPr>
          <w:rFonts w:eastAsia="Times New Roman"/>
          <w:szCs w:val="28"/>
          <w:lang w:eastAsia="ru-RU"/>
        </w:rPr>
        <w:t xml:space="preserve">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</w:t>
      </w:r>
      <w:r>
        <w:rPr>
          <w:rFonts w:eastAsia="Times New Roman"/>
          <w:szCs w:val="28"/>
          <w:lang w:eastAsia="ru-RU"/>
        </w:rPr>
        <w:t>Дубровского района</w:t>
      </w:r>
      <w:r w:rsidRPr="00B10E05">
        <w:rPr>
          <w:rFonts w:eastAsia="Times New Roman"/>
          <w:szCs w:val="28"/>
          <w:lang w:eastAsia="ru-RU"/>
        </w:rPr>
        <w:t xml:space="preserve">, расширению взаимодействия с правоохранительными органами, органами </w:t>
      </w:r>
      <w:r>
        <w:rPr>
          <w:rFonts w:eastAsia="Times New Roman"/>
          <w:szCs w:val="28"/>
          <w:lang w:eastAsia="ru-RU"/>
        </w:rPr>
        <w:t xml:space="preserve">муниципальной </w:t>
      </w:r>
      <w:r w:rsidRPr="00B10E05">
        <w:rPr>
          <w:rFonts w:eastAsia="Times New Roman"/>
          <w:szCs w:val="28"/>
          <w:lang w:eastAsia="ru-RU"/>
        </w:rPr>
        <w:t>власти</w:t>
      </w:r>
      <w:proofErr w:type="gramEnd"/>
      <w:r w:rsidRPr="00B10E05">
        <w:rPr>
          <w:rFonts w:eastAsia="Times New Roman"/>
          <w:szCs w:val="28"/>
          <w:lang w:eastAsia="ru-RU"/>
        </w:rPr>
        <w:t xml:space="preserve"> и  контрольно-счетными органами муниципальных образований.</w:t>
      </w:r>
    </w:p>
    <w:p w:rsidR="00BE3BFE" w:rsidRDefault="00BE3BFE" w:rsidP="00BE3BFE">
      <w:pPr>
        <w:spacing w:after="200" w:line="360" w:lineRule="auto"/>
        <w:ind w:firstLine="0"/>
        <w:jc w:val="both"/>
        <w:rPr>
          <w:bCs/>
          <w:szCs w:val="28"/>
        </w:rPr>
      </w:pPr>
    </w:p>
    <w:p w:rsidR="00BE3BFE" w:rsidRDefault="00BE3BFE" w:rsidP="00BE3BFE">
      <w:pPr>
        <w:spacing w:after="200" w:line="360" w:lineRule="auto"/>
        <w:ind w:firstLine="0"/>
        <w:jc w:val="both"/>
        <w:rPr>
          <w:bCs/>
          <w:szCs w:val="28"/>
        </w:rPr>
      </w:pPr>
    </w:p>
    <w:p w:rsidR="00BE3BFE" w:rsidRPr="00CF2DF5" w:rsidRDefault="00BE3BFE" w:rsidP="00BE3BFE">
      <w:pPr>
        <w:tabs>
          <w:tab w:val="left" w:pos="540"/>
        </w:tabs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И.о председателя </w:t>
      </w:r>
      <w:r>
        <w:rPr>
          <w:rFonts w:eastAsia="Times New Roman"/>
          <w:b/>
          <w:szCs w:val="28"/>
          <w:lang w:eastAsia="ru-RU"/>
        </w:rPr>
        <w:br/>
        <w:t>Контрольно-</w:t>
      </w:r>
      <w:r w:rsidRPr="00D3426C">
        <w:rPr>
          <w:rFonts w:eastAsia="Times New Roman"/>
          <w:b/>
          <w:szCs w:val="28"/>
          <w:lang w:eastAsia="ru-RU"/>
        </w:rPr>
        <w:t xml:space="preserve">счетной палаты </w:t>
      </w:r>
      <w:r w:rsidRPr="00D3426C">
        <w:rPr>
          <w:rFonts w:eastAsia="Times New Roman"/>
          <w:b/>
          <w:szCs w:val="28"/>
          <w:lang w:eastAsia="ru-RU"/>
        </w:rPr>
        <w:br/>
      </w:r>
      <w:r>
        <w:rPr>
          <w:rFonts w:eastAsia="Times New Roman"/>
          <w:b/>
          <w:szCs w:val="28"/>
          <w:lang w:eastAsia="ru-RU"/>
        </w:rPr>
        <w:t>Дубровского района</w:t>
      </w:r>
      <w:r w:rsidRPr="00D3426C">
        <w:rPr>
          <w:rFonts w:eastAsia="Times New Roman"/>
          <w:b/>
          <w:szCs w:val="28"/>
          <w:lang w:eastAsia="ru-RU"/>
        </w:rPr>
        <w:tab/>
      </w:r>
      <w:r w:rsidRPr="00D3426C">
        <w:rPr>
          <w:rFonts w:eastAsia="Times New Roman"/>
          <w:b/>
          <w:szCs w:val="28"/>
          <w:lang w:eastAsia="ru-RU"/>
        </w:rPr>
        <w:tab/>
      </w:r>
      <w:r w:rsidRPr="00D3426C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  <w:t xml:space="preserve">   Н.А. </w:t>
      </w:r>
      <w:proofErr w:type="spellStart"/>
      <w:r>
        <w:rPr>
          <w:rFonts w:eastAsia="Times New Roman"/>
          <w:b/>
          <w:szCs w:val="28"/>
          <w:lang w:eastAsia="ru-RU"/>
        </w:rPr>
        <w:t>Дороденкова</w:t>
      </w:r>
      <w:proofErr w:type="spellEnd"/>
    </w:p>
    <w:p w:rsidR="00BE3BFE" w:rsidRPr="00E560AF" w:rsidRDefault="00BE3BFE" w:rsidP="00BE3BFE">
      <w:pPr>
        <w:spacing w:after="200" w:line="360" w:lineRule="auto"/>
        <w:ind w:firstLine="0"/>
        <w:jc w:val="both"/>
        <w:rPr>
          <w:bCs/>
          <w:szCs w:val="28"/>
        </w:rPr>
      </w:pPr>
    </w:p>
    <w:p w:rsidR="0001741D" w:rsidRDefault="0001741D"/>
    <w:sectPr w:rsidR="0001741D" w:rsidSect="007360CD">
      <w:headerReference w:type="default" r:id="rId8"/>
      <w:pgSz w:w="11906" w:h="16838" w:code="9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E8" w:rsidRDefault="00042BE8" w:rsidP="00AD07F7">
      <w:r>
        <w:separator/>
      </w:r>
    </w:p>
  </w:endnote>
  <w:endnote w:type="continuationSeparator" w:id="0">
    <w:p w:rsidR="00042BE8" w:rsidRDefault="00042BE8" w:rsidP="00AD0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E8" w:rsidRDefault="00042BE8" w:rsidP="00AD07F7">
      <w:r>
        <w:separator/>
      </w:r>
    </w:p>
  </w:footnote>
  <w:footnote w:type="continuationSeparator" w:id="0">
    <w:p w:rsidR="00042BE8" w:rsidRDefault="00042BE8" w:rsidP="00AD0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59" w:rsidRDefault="00AD07F7">
    <w:pPr>
      <w:pStyle w:val="a3"/>
      <w:jc w:val="center"/>
    </w:pPr>
    <w:r>
      <w:fldChar w:fldCharType="begin"/>
    </w:r>
    <w:r w:rsidR="00BE3BFE">
      <w:instrText xml:space="preserve"> PAGE   \* MERGEFORMAT </w:instrText>
    </w:r>
    <w:r>
      <w:fldChar w:fldCharType="separate"/>
    </w:r>
    <w:r w:rsidR="0033769A">
      <w:rPr>
        <w:noProof/>
      </w:rPr>
      <w:t>8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BFE"/>
    <w:rsid w:val="0001741D"/>
    <w:rsid w:val="00042BE8"/>
    <w:rsid w:val="0033769A"/>
    <w:rsid w:val="00AD07F7"/>
    <w:rsid w:val="00BE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FE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BF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2380</Words>
  <Characters>13570</Characters>
  <Application>Microsoft Office Word</Application>
  <DocSecurity>0</DocSecurity>
  <Lines>113</Lines>
  <Paragraphs>31</Paragraphs>
  <ScaleCrop>false</ScaleCrop>
  <Company/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2018-05-22T14:12:00Z</dcterms:created>
  <dcterms:modified xsi:type="dcterms:W3CDTF">2018-05-22T14:15:00Z</dcterms:modified>
</cp:coreProperties>
</file>