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67A" w:rsidRDefault="00BC1154" w:rsidP="00BC1154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2B367A">
        <w:rPr>
          <w:sz w:val="28"/>
          <w:szCs w:val="28"/>
        </w:rPr>
        <w:t>оссийская Федерация</w:t>
      </w:r>
    </w:p>
    <w:p w:rsidR="00BC1154" w:rsidRDefault="00BC1154" w:rsidP="00BC1154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BC1154" w:rsidRDefault="00BC1154" w:rsidP="00BC1154">
      <w:pPr>
        <w:jc w:val="center"/>
        <w:rPr>
          <w:sz w:val="28"/>
          <w:szCs w:val="28"/>
        </w:rPr>
      </w:pPr>
      <w:r>
        <w:rPr>
          <w:sz w:val="28"/>
          <w:szCs w:val="28"/>
        </w:rPr>
        <w:t>ДУБРОВСКИЙ РАЙОННЫЙ СОВЕТ НАРОДНЫХ ДЕПУТАТОВ</w:t>
      </w:r>
    </w:p>
    <w:p w:rsidR="00BC1154" w:rsidRDefault="00BC1154" w:rsidP="00BC1154">
      <w:pPr>
        <w:ind w:left="360"/>
        <w:jc w:val="center"/>
        <w:rPr>
          <w:sz w:val="28"/>
          <w:szCs w:val="28"/>
        </w:rPr>
      </w:pPr>
    </w:p>
    <w:p w:rsidR="00BC1154" w:rsidRDefault="00BC1154" w:rsidP="00BC115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2B36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2B36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</w:t>
      </w:r>
      <w:r w:rsidR="002B36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2B36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2B36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2B36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</w:p>
    <w:p w:rsidR="00BC1154" w:rsidRDefault="00BC1154" w:rsidP="00BC1154">
      <w:pPr>
        <w:ind w:left="360"/>
        <w:rPr>
          <w:sz w:val="28"/>
          <w:szCs w:val="28"/>
        </w:rPr>
      </w:pPr>
    </w:p>
    <w:p w:rsidR="00BC1154" w:rsidRDefault="00BC1154" w:rsidP="002B367A">
      <w:pPr>
        <w:jc w:val="both"/>
        <w:rPr>
          <w:sz w:val="28"/>
          <w:szCs w:val="28"/>
          <w:u w:val="single"/>
        </w:rPr>
      </w:pPr>
      <w:r w:rsidRPr="001F5135">
        <w:rPr>
          <w:sz w:val="28"/>
          <w:szCs w:val="28"/>
          <w:u w:val="single"/>
        </w:rPr>
        <w:t xml:space="preserve">от  </w:t>
      </w:r>
      <w:r w:rsidR="002B367A" w:rsidRPr="001F5135">
        <w:rPr>
          <w:sz w:val="28"/>
          <w:szCs w:val="28"/>
          <w:u w:val="single"/>
        </w:rPr>
        <w:softHyphen/>
      </w:r>
      <w:r w:rsidR="002B367A" w:rsidRPr="001F5135">
        <w:rPr>
          <w:sz w:val="28"/>
          <w:szCs w:val="28"/>
          <w:u w:val="single"/>
        </w:rPr>
        <w:softHyphen/>
      </w:r>
      <w:r w:rsidR="001F5135" w:rsidRPr="001F5135">
        <w:rPr>
          <w:sz w:val="28"/>
          <w:szCs w:val="28"/>
          <w:u w:val="single"/>
        </w:rPr>
        <w:t>29. 09.</w:t>
      </w:r>
      <w:r w:rsidRPr="001F5135">
        <w:rPr>
          <w:sz w:val="28"/>
          <w:szCs w:val="28"/>
          <w:u w:val="single"/>
        </w:rPr>
        <w:t xml:space="preserve"> 2017 года  № </w:t>
      </w:r>
      <w:r w:rsidR="001F5135" w:rsidRPr="001F5135">
        <w:rPr>
          <w:sz w:val="28"/>
          <w:szCs w:val="28"/>
          <w:u w:val="single"/>
        </w:rPr>
        <w:t xml:space="preserve">335 </w:t>
      </w:r>
      <w:r w:rsidR="001F5135">
        <w:rPr>
          <w:sz w:val="28"/>
          <w:szCs w:val="28"/>
          <w:u w:val="single"/>
        </w:rPr>
        <w:t>–</w:t>
      </w:r>
      <w:r w:rsidR="001F5135" w:rsidRPr="001F5135">
        <w:rPr>
          <w:sz w:val="28"/>
          <w:szCs w:val="28"/>
          <w:u w:val="single"/>
        </w:rPr>
        <w:t xml:space="preserve"> 6</w:t>
      </w:r>
    </w:p>
    <w:p w:rsidR="001F5135" w:rsidRPr="001F5135" w:rsidRDefault="001F5135" w:rsidP="002B367A">
      <w:pPr>
        <w:jc w:val="both"/>
        <w:rPr>
          <w:sz w:val="28"/>
          <w:szCs w:val="28"/>
        </w:rPr>
      </w:pPr>
      <w:r>
        <w:rPr>
          <w:sz w:val="28"/>
          <w:szCs w:val="28"/>
        </w:rPr>
        <w:t>р.п. Дубровка</w:t>
      </w:r>
    </w:p>
    <w:p w:rsidR="00BC1154" w:rsidRPr="00EC2E69" w:rsidRDefault="00BC1154" w:rsidP="00BC1154">
      <w:pPr>
        <w:ind w:left="360"/>
        <w:jc w:val="both"/>
        <w:rPr>
          <w:sz w:val="28"/>
          <w:szCs w:val="28"/>
        </w:rPr>
      </w:pPr>
    </w:p>
    <w:p w:rsidR="00F20421" w:rsidRDefault="00F20421" w:rsidP="00F20421">
      <w:pPr>
        <w:pStyle w:val="a7"/>
        <w:spacing w:after="0"/>
        <w:ind w:right="39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условиях приватизации</w:t>
      </w:r>
    </w:p>
    <w:p w:rsidR="00F20421" w:rsidRPr="00E361DC" w:rsidRDefault="00F20421" w:rsidP="00F20421">
      <w:pPr>
        <w:pStyle w:val="a7"/>
        <w:spacing w:after="0"/>
        <w:ind w:right="39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имущества</w:t>
      </w:r>
    </w:p>
    <w:p w:rsidR="00F20421" w:rsidRPr="00BF1AE8" w:rsidRDefault="00F20421" w:rsidP="00F20421"/>
    <w:p w:rsidR="00F20421" w:rsidRDefault="0072684B" w:rsidP="0072684B">
      <w:pPr>
        <w:pStyle w:val="a3"/>
        <w:ind w:firstLine="0"/>
        <w:jc w:val="both"/>
        <w:rPr>
          <w:sz w:val="28"/>
          <w:szCs w:val="28"/>
        </w:rPr>
      </w:pPr>
      <w:r>
        <w:t xml:space="preserve">       </w:t>
      </w:r>
      <w:r w:rsidR="00F20421" w:rsidRPr="00A20A4B">
        <w:rPr>
          <w:sz w:val="28"/>
          <w:szCs w:val="28"/>
        </w:rPr>
        <w:t>Руководствуясь Федеральным законом от 21.12.2001</w:t>
      </w:r>
      <w:r w:rsidR="00F20421">
        <w:rPr>
          <w:sz w:val="28"/>
          <w:szCs w:val="28"/>
        </w:rPr>
        <w:t xml:space="preserve"> года №</w:t>
      </w:r>
      <w:r w:rsidR="00F20421" w:rsidRPr="00A20A4B">
        <w:rPr>
          <w:sz w:val="28"/>
          <w:szCs w:val="28"/>
        </w:rPr>
        <w:t xml:space="preserve"> 178-ФЗ </w:t>
      </w:r>
      <w:r w:rsidR="00F20421">
        <w:rPr>
          <w:sz w:val="28"/>
          <w:szCs w:val="28"/>
        </w:rPr>
        <w:t>«</w:t>
      </w:r>
      <w:r w:rsidR="00F20421" w:rsidRPr="00A20A4B">
        <w:rPr>
          <w:sz w:val="28"/>
          <w:szCs w:val="28"/>
        </w:rPr>
        <w:t>О приватизации государственного и муниципального имущества»</w:t>
      </w:r>
    </w:p>
    <w:p w:rsidR="00366CE8" w:rsidRDefault="00366CE8" w:rsidP="0072684B">
      <w:pPr>
        <w:pStyle w:val="a3"/>
        <w:ind w:firstLine="0"/>
        <w:jc w:val="both"/>
        <w:rPr>
          <w:sz w:val="28"/>
          <w:szCs w:val="28"/>
        </w:rPr>
      </w:pPr>
    </w:p>
    <w:p w:rsidR="00366CE8" w:rsidRPr="00A20A4B" w:rsidRDefault="00366CE8" w:rsidP="00366CE8">
      <w:pPr>
        <w:pStyle w:val="a3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Дубровский районный Совет народных депутатов</w:t>
      </w:r>
    </w:p>
    <w:p w:rsidR="00BC1154" w:rsidRDefault="00BC1154" w:rsidP="00BC1154">
      <w:pPr>
        <w:ind w:left="360"/>
        <w:jc w:val="both"/>
        <w:rPr>
          <w:sz w:val="28"/>
          <w:szCs w:val="28"/>
        </w:rPr>
      </w:pPr>
    </w:p>
    <w:p w:rsidR="00F20421" w:rsidRDefault="00F20421" w:rsidP="00F20421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C1154">
        <w:rPr>
          <w:sz w:val="28"/>
          <w:szCs w:val="28"/>
        </w:rPr>
        <w:t>РЕШИЛ:</w:t>
      </w:r>
    </w:p>
    <w:p w:rsidR="002B367A" w:rsidRDefault="002B367A" w:rsidP="00F20421">
      <w:pPr>
        <w:pStyle w:val="a3"/>
        <w:ind w:firstLine="0"/>
        <w:jc w:val="both"/>
        <w:rPr>
          <w:sz w:val="28"/>
          <w:szCs w:val="28"/>
        </w:rPr>
      </w:pPr>
    </w:p>
    <w:p w:rsidR="00F20421" w:rsidRDefault="00F20421" w:rsidP="002B367A">
      <w:pPr>
        <w:pStyle w:val="a3"/>
        <w:numPr>
          <w:ilvl w:val="0"/>
          <w:numId w:val="1"/>
        </w:numPr>
        <w:tabs>
          <w:tab w:val="clear" w:pos="108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условия приватизации муниципального имущества: </w:t>
      </w:r>
    </w:p>
    <w:p w:rsidR="00F20421" w:rsidRDefault="00F20421" w:rsidP="002B367A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1.1. Наименование имущества:</w:t>
      </w:r>
    </w:p>
    <w:p w:rsidR="00F20421" w:rsidRDefault="00F20421" w:rsidP="002B367A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Шевроле</w:t>
      </w:r>
      <w:proofErr w:type="spellEnd"/>
      <w:r>
        <w:rPr>
          <w:sz w:val="28"/>
          <w:szCs w:val="28"/>
        </w:rPr>
        <w:t xml:space="preserve"> Нива</w:t>
      </w:r>
    </w:p>
    <w:p w:rsidR="00F20421" w:rsidRDefault="00F20421" w:rsidP="002B367A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Год выпуска </w:t>
      </w:r>
      <w:r w:rsidR="00167E46">
        <w:rPr>
          <w:sz w:val="28"/>
          <w:szCs w:val="28"/>
        </w:rPr>
        <w:t>–</w:t>
      </w:r>
      <w:r>
        <w:rPr>
          <w:sz w:val="28"/>
          <w:szCs w:val="28"/>
        </w:rPr>
        <w:t xml:space="preserve"> 2006</w:t>
      </w:r>
    </w:p>
    <w:p w:rsidR="00167E46" w:rsidRPr="00167E46" w:rsidRDefault="00167E46" w:rsidP="002B367A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Идентификационный</w:t>
      </w:r>
      <w:r w:rsidRPr="00167E46">
        <w:rPr>
          <w:sz w:val="28"/>
          <w:szCs w:val="28"/>
        </w:rPr>
        <w:t xml:space="preserve"> </w:t>
      </w:r>
      <w:r>
        <w:rPr>
          <w:sz w:val="28"/>
          <w:szCs w:val="28"/>
        </w:rPr>
        <w:t>номер</w:t>
      </w:r>
      <w:r w:rsidRPr="00167E4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VIN</w:t>
      </w:r>
      <w:r>
        <w:rPr>
          <w:sz w:val="28"/>
          <w:szCs w:val="28"/>
        </w:rPr>
        <w:t>)</w:t>
      </w:r>
      <w:r w:rsidRPr="00167E46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X</w:t>
      </w:r>
      <w:r w:rsidRPr="00167E46">
        <w:rPr>
          <w:sz w:val="28"/>
          <w:szCs w:val="28"/>
        </w:rPr>
        <w:t>9</w:t>
      </w:r>
      <w:r>
        <w:rPr>
          <w:sz w:val="28"/>
          <w:szCs w:val="28"/>
          <w:lang w:val="en-US"/>
        </w:rPr>
        <w:t>L</w:t>
      </w:r>
      <w:r w:rsidRPr="00167E46">
        <w:rPr>
          <w:sz w:val="28"/>
          <w:szCs w:val="28"/>
        </w:rPr>
        <w:t>21230070153416</w:t>
      </w:r>
      <w:r>
        <w:rPr>
          <w:sz w:val="28"/>
          <w:szCs w:val="28"/>
        </w:rPr>
        <w:t>;</w:t>
      </w:r>
      <w:r w:rsidRPr="00167E46">
        <w:rPr>
          <w:sz w:val="28"/>
          <w:szCs w:val="28"/>
        </w:rPr>
        <w:t xml:space="preserve"> </w:t>
      </w:r>
    </w:p>
    <w:p w:rsidR="000C5032" w:rsidRDefault="00F20421" w:rsidP="002B367A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7E46">
        <w:rPr>
          <w:sz w:val="28"/>
          <w:szCs w:val="28"/>
        </w:rPr>
        <w:t>Модель, № двигателя – ВАЗ 2123, 0164767</w:t>
      </w:r>
      <w:r>
        <w:rPr>
          <w:sz w:val="28"/>
          <w:szCs w:val="28"/>
        </w:rPr>
        <w:t>;</w:t>
      </w:r>
    </w:p>
    <w:p w:rsidR="00F20421" w:rsidRDefault="000C5032" w:rsidP="002B367A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Кузов (кабина, прицеп) № - 0153416;</w:t>
      </w:r>
      <w:r w:rsidR="00F20421">
        <w:rPr>
          <w:sz w:val="28"/>
          <w:szCs w:val="28"/>
        </w:rPr>
        <w:t xml:space="preserve"> </w:t>
      </w:r>
    </w:p>
    <w:p w:rsidR="00F20421" w:rsidRDefault="000C5032" w:rsidP="002B367A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Цвет: темно-серый </w:t>
      </w:r>
      <w:proofErr w:type="spellStart"/>
      <w:r>
        <w:rPr>
          <w:sz w:val="28"/>
          <w:szCs w:val="28"/>
        </w:rPr>
        <w:t>металлик</w:t>
      </w:r>
      <w:proofErr w:type="spellEnd"/>
      <w:r>
        <w:rPr>
          <w:sz w:val="28"/>
          <w:szCs w:val="28"/>
        </w:rPr>
        <w:t xml:space="preserve">;  </w:t>
      </w:r>
    </w:p>
    <w:p w:rsidR="00F20421" w:rsidRDefault="009B23EA" w:rsidP="002B367A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Мощность двигателя </w:t>
      </w:r>
      <w:r w:rsidR="00F20421">
        <w:rPr>
          <w:sz w:val="28"/>
          <w:szCs w:val="28"/>
        </w:rPr>
        <w:t xml:space="preserve">кВт (л.с.) </w:t>
      </w:r>
      <w:r>
        <w:rPr>
          <w:sz w:val="28"/>
          <w:szCs w:val="28"/>
        </w:rPr>
        <w:t>– 79,60 (58,50</w:t>
      </w:r>
      <w:r w:rsidR="00F20421">
        <w:rPr>
          <w:sz w:val="28"/>
          <w:szCs w:val="28"/>
        </w:rPr>
        <w:t>);</w:t>
      </w:r>
    </w:p>
    <w:p w:rsidR="00167E46" w:rsidRDefault="00167E46" w:rsidP="002B367A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Рабочий объем двигателя (куб. см.) – 1690,00;</w:t>
      </w:r>
    </w:p>
    <w:p w:rsidR="000C5032" w:rsidRDefault="000C5032" w:rsidP="002B367A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Тип двигателя – бензиновый.</w:t>
      </w:r>
    </w:p>
    <w:p w:rsidR="00F20421" w:rsidRDefault="00F20421" w:rsidP="002B367A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1.2.Начальная цена продажи</w:t>
      </w:r>
      <w:r w:rsidR="0072684B">
        <w:rPr>
          <w:sz w:val="28"/>
          <w:szCs w:val="28"/>
        </w:rPr>
        <w:t xml:space="preserve"> - 61 9</w:t>
      </w:r>
      <w:r w:rsidRPr="00E167EF">
        <w:rPr>
          <w:color w:val="000000" w:themeColor="text1"/>
          <w:sz w:val="28"/>
          <w:szCs w:val="28"/>
        </w:rPr>
        <w:t>00 рублей без учета НДС</w:t>
      </w:r>
      <w:r>
        <w:rPr>
          <w:sz w:val="28"/>
          <w:szCs w:val="28"/>
        </w:rPr>
        <w:t>.</w:t>
      </w:r>
    </w:p>
    <w:p w:rsidR="00F20421" w:rsidRDefault="00F20421" w:rsidP="002B367A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Способ приватизации - продажа муниципального имущества на аукционе. </w:t>
      </w:r>
    </w:p>
    <w:p w:rsidR="00F20421" w:rsidRDefault="00F20421" w:rsidP="002B367A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1.4.Задаток для участия в аукционе -  20% начальной цены.</w:t>
      </w:r>
      <w:r w:rsidRPr="00E167EF"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Pr="007E5480">
        <w:rPr>
          <w:sz w:val="28"/>
          <w:szCs w:val="28"/>
        </w:rPr>
        <w:t>аг аукциона – 5% от начальной цены.</w:t>
      </w:r>
    </w:p>
    <w:p w:rsidR="00F20421" w:rsidRDefault="00F20421" w:rsidP="002B36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67EF">
        <w:rPr>
          <w:sz w:val="28"/>
          <w:szCs w:val="28"/>
        </w:rPr>
        <w:t>2.</w:t>
      </w:r>
      <w:r w:rsidR="000C5032">
        <w:rPr>
          <w:sz w:val="28"/>
          <w:szCs w:val="28"/>
        </w:rPr>
        <w:t xml:space="preserve"> Н</w:t>
      </w:r>
      <w:r w:rsidRPr="00E167EF">
        <w:rPr>
          <w:sz w:val="28"/>
          <w:szCs w:val="28"/>
        </w:rPr>
        <w:t>астоящее решение</w:t>
      </w:r>
      <w:r w:rsidR="000C5032">
        <w:rPr>
          <w:sz w:val="28"/>
          <w:szCs w:val="28"/>
        </w:rPr>
        <w:t xml:space="preserve"> опубликовать </w:t>
      </w:r>
      <w:r w:rsidRPr="00E167EF">
        <w:rPr>
          <w:sz w:val="28"/>
          <w:szCs w:val="28"/>
        </w:rPr>
        <w:t>в печатном средстве массовой информации</w:t>
      </w:r>
      <w:r w:rsidR="000C5032">
        <w:rPr>
          <w:sz w:val="28"/>
          <w:szCs w:val="28"/>
        </w:rPr>
        <w:t xml:space="preserve"> «Вестник Дубровского района», </w:t>
      </w:r>
      <w:r w:rsidRPr="00E167EF">
        <w:rPr>
          <w:sz w:val="28"/>
          <w:szCs w:val="28"/>
        </w:rPr>
        <w:t>разместить на офиц</w:t>
      </w:r>
      <w:r>
        <w:rPr>
          <w:sz w:val="28"/>
          <w:szCs w:val="28"/>
        </w:rPr>
        <w:t>иа</w:t>
      </w:r>
      <w:r w:rsidRPr="00E167EF">
        <w:rPr>
          <w:sz w:val="28"/>
          <w:szCs w:val="28"/>
        </w:rPr>
        <w:t>льном сайте</w:t>
      </w:r>
      <w:r w:rsidR="009A3EC5">
        <w:rPr>
          <w:sz w:val="28"/>
          <w:szCs w:val="28"/>
        </w:rPr>
        <w:t xml:space="preserve"> муниципального образования «</w:t>
      </w:r>
      <w:r w:rsidR="009B23EA">
        <w:rPr>
          <w:sz w:val="28"/>
          <w:szCs w:val="28"/>
        </w:rPr>
        <w:t>Дубровский район</w:t>
      </w:r>
      <w:r w:rsidR="009A3EC5">
        <w:rPr>
          <w:sz w:val="28"/>
          <w:szCs w:val="28"/>
        </w:rPr>
        <w:t>»</w:t>
      </w:r>
      <w:r w:rsidR="009B23EA">
        <w:rPr>
          <w:sz w:val="28"/>
          <w:szCs w:val="28"/>
        </w:rPr>
        <w:t xml:space="preserve"> </w:t>
      </w:r>
      <w:hyperlink r:id="rId5" w:history="1">
        <w:r w:rsidR="009B23EA" w:rsidRPr="00F50BA0">
          <w:rPr>
            <w:sz w:val="28"/>
            <w:szCs w:val="28"/>
            <w:u w:val="single"/>
          </w:rPr>
          <w:t>www.admdubrovka.ru</w:t>
        </w:r>
      </w:hyperlink>
      <w:r w:rsidR="0072684B">
        <w:rPr>
          <w:sz w:val="28"/>
          <w:szCs w:val="28"/>
        </w:rPr>
        <w:t xml:space="preserve"> и на официальном сайте РФ для размещения информации о проведении торгов </w:t>
      </w:r>
      <w:proofErr w:type="spellStart"/>
      <w:r w:rsidR="0072684B" w:rsidRPr="00F50BA0">
        <w:rPr>
          <w:sz w:val="28"/>
          <w:szCs w:val="28"/>
          <w:u w:val="single"/>
        </w:rPr>
        <w:t>www.torgi.gov.ru</w:t>
      </w:r>
      <w:proofErr w:type="spellEnd"/>
      <w:r w:rsidR="0072684B" w:rsidRPr="006A24C0">
        <w:rPr>
          <w:sz w:val="28"/>
          <w:szCs w:val="28"/>
        </w:rPr>
        <w:t>.</w:t>
      </w:r>
    </w:p>
    <w:p w:rsidR="00F20421" w:rsidRDefault="00F20421" w:rsidP="002B367A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данного решения возложить на постоянную депутатскую   комиссию по бюджету и правовому регулированию.</w:t>
      </w:r>
    </w:p>
    <w:p w:rsidR="00F20421" w:rsidRDefault="00F20421" w:rsidP="00F20421">
      <w:pPr>
        <w:pStyle w:val="a3"/>
        <w:ind w:left="720" w:firstLine="0"/>
        <w:jc w:val="both"/>
        <w:rPr>
          <w:sz w:val="28"/>
          <w:szCs w:val="28"/>
        </w:rPr>
      </w:pPr>
    </w:p>
    <w:p w:rsidR="002B367A" w:rsidRDefault="002B367A" w:rsidP="00F20421">
      <w:pPr>
        <w:pStyle w:val="a3"/>
        <w:ind w:left="720" w:firstLine="0"/>
        <w:jc w:val="both"/>
        <w:rPr>
          <w:sz w:val="28"/>
          <w:szCs w:val="28"/>
        </w:rPr>
      </w:pPr>
    </w:p>
    <w:p w:rsidR="00F20421" w:rsidRDefault="00F20421" w:rsidP="002B367A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F20421" w:rsidRDefault="00F20421" w:rsidP="002B367A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«Дубровский район»                                           </w:t>
      </w:r>
      <w:r w:rsidR="002B367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Г.А.Черняков</w:t>
      </w:r>
    </w:p>
    <w:p w:rsidR="00F20421" w:rsidRDefault="00F20421" w:rsidP="00F20421">
      <w:pPr>
        <w:pStyle w:val="a3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F20421" w:rsidSect="00F07E8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F48C6"/>
    <w:multiLevelType w:val="hybridMultilevel"/>
    <w:tmpl w:val="33C45A46"/>
    <w:lvl w:ilvl="0" w:tplc="A014CC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16A8"/>
    <w:rsid w:val="000C5032"/>
    <w:rsid w:val="00167E46"/>
    <w:rsid w:val="001F5135"/>
    <w:rsid w:val="00280FDC"/>
    <w:rsid w:val="002B367A"/>
    <w:rsid w:val="00366CE8"/>
    <w:rsid w:val="005562F1"/>
    <w:rsid w:val="005D2CAB"/>
    <w:rsid w:val="005F013D"/>
    <w:rsid w:val="005F014F"/>
    <w:rsid w:val="0068456C"/>
    <w:rsid w:val="0072684B"/>
    <w:rsid w:val="007A66ED"/>
    <w:rsid w:val="007F0A58"/>
    <w:rsid w:val="008438FB"/>
    <w:rsid w:val="008B16A8"/>
    <w:rsid w:val="009765FB"/>
    <w:rsid w:val="009A3EC5"/>
    <w:rsid w:val="009B23EA"/>
    <w:rsid w:val="009C6F1C"/>
    <w:rsid w:val="00BC1154"/>
    <w:rsid w:val="00E442D7"/>
    <w:rsid w:val="00F20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16A8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8B16A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6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B16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8B16A8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8B1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8B16A8"/>
    <w:pPr>
      <w:ind w:right="-5"/>
      <w:jc w:val="center"/>
    </w:pPr>
    <w:rPr>
      <w:bCs/>
      <w:sz w:val="28"/>
    </w:rPr>
  </w:style>
  <w:style w:type="character" w:customStyle="1" w:styleId="a6">
    <w:name w:val="Название Знак"/>
    <w:basedOn w:val="a0"/>
    <w:link w:val="a5"/>
    <w:rsid w:val="008B16A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rsid w:val="008B16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8B16A8"/>
    <w:pPr>
      <w:spacing w:after="120"/>
    </w:pPr>
  </w:style>
  <w:style w:type="character" w:customStyle="1" w:styleId="a8">
    <w:name w:val="Основной текст Знак"/>
    <w:basedOn w:val="a0"/>
    <w:link w:val="a7"/>
    <w:rsid w:val="008B16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C1154"/>
  </w:style>
  <w:style w:type="character" w:customStyle="1" w:styleId="u">
    <w:name w:val="u"/>
    <w:basedOn w:val="a0"/>
    <w:rsid w:val="00BC11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dubr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2017-09-21T09:25:00Z</cp:lastPrinted>
  <dcterms:created xsi:type="dcterms:W3CDTF">2017-09-12T07:50:00Z</dcterms:created>
  <dcterms:modified xsi:type="dcterms:W3CDTF">2017-10-04T11:31:00Z</dcterms:modified>
</cp:coreProperties>
</file>