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E170DB">
        <w:rPr>
          <w:rFonts w:ascii="Times New Roman" w:hAnsi="Times New Roman"/>
          <w:b/>
        </w:rPr>
        <w:t>148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E170DB">
        <w:rPr>
          <w:rFonts w:ascii="Times New Roman" w:hAnsi="Times New Roman"/>
          <w:b/>
        </w:rPr>
        <w:t>26</w:t>
      </w:r>
      <w:r w:rsidR="006E7519">
        <w:rPr>
          <w:rFonts w:ascii="Times New Roman" w:hAnsi="Times New Roman"/>
          <w:b/>
        </w:rPr>
        <w:t>.12.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6E7519" w:rsidRPr="00B32486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32486">
        <w:rPr>
          <w:rFonts w:ascii="Times New Roman" w:hAnsi="Times New Roman"/>
          <w:b/>
        </w:rPr>
        <w:t xml:space="preserve"> - </w:t>
      </w:r>
      <w:r w:rsidR="00B32486" w:rsidRPr="00B32486">
        <w:rPr>
          <w:rFonts w:ascii="Times New Roman" w:hAnsi="Times New Roman"/>
        </w:rPr>
        <w:t xml:space="preserve"> </w:t>
      </w:r>
      <w:r w:rsidR="00B32486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B22B6" w:rsidRPr="00EB2F2F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A35AAD">
        <w:rPr>
          <w:rFonts w:ascii="Times New Roman" w:hAnsi="Times New Roman"/>
          <w:b/>
          <w:sz w:val="24"/>
          <w:szCs w:val="24"/>
        </w:rPr>
        <w:t>-</w:t>
      </w:r>
      <w:r w:rsidR="00C01EAE">
        <w:rPr>
          <w:rFonts w:ascii="Times New Roman" w:hAnsi="Times New Roman"/>
          <w:b/>
          <w:sz w:val="24"/>
          <w:szCs w:val="24"/>
        </w:rPr>
        <w:t xml:space="preserve"> </w:t>
      </w:r>
      <w:r w:rsidR="00A35AAD" w:rsidRPr="00E9650B">
        <w:rPr>
          <w:rFonts w:ascii="Times New Roman" w:hAnsi="Times New Roman"/>
        </w:rPr>
        <w:t>информация отсутствует.</w:t>
      </w:r>
      <w:r w:rsidR="00A35AAD">
        <w:rPr>
          <w:rFonts w:ascii="Times New Roman" w:hAnsi="Times New Roman"/>
          <w:b/>
        </w:rPr>
        <w:t xml:space="preserve"> </w:t>
      </w:r>
      <w:r w:rsidR="00FB22B6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Pr="00E170DB" w:rsidRDefault="00E170DB" w:rsidP="00E170DB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170DB">
        <w:rPr>
          <w:b w:val="0"/>
          <w:sz w:val="28"/>
          <w:szCs w:val="28"/>
        </w:rPr>
        <w:t xml:space="preserve">2.4.1. </w:t>
      </w:r>
      <w:r w:rsidRPr="00E170DB">
        <w:rPr>
          <w:sz w:val="28"/>
          <w:szCs w:val="28"/>
        </w:rPr>
        <w:t>ИТОГОВЫЙ ДОКУМЕНТ ПУБЛИЧНЫХ СЛУШАНИЙ</w:t>
      </w: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70DB">
        <w:rPr>
          <w:rFonts w:ascii="Times New Roman" w:hAnsi="Times New Roman"/>
          <w:sz w:val="28"/>
          <w:szCs w:val="28"/>
        </w:rPr>
        <w:t>Публичные слушания назначены Постановлением Главы муниципального образования «Дубровский район» от 03 декабря 2019 года № 5</w:t>
      </w: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70DB">
        <w:rPr>
          <w:rFonts w:ascii="Times New Roman" w:hAnsi="Times New Roman"/>
          <w:sz w:val="28"/>
          <w:szCs w:val="28"/>
        </w:rPr>
        <w:t>Перечень вопросов, выносимых на публичные слушания:</w:t>
      </w:r>
    </w:p>
    <w:p w:rsidR="00E170DB" w:rsidRPr="00E170DB" w:rsidRDefault="00E170DB" w:rsidP="00E170D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0DB">
        <w:rPr>
          <w:rFonts w:ascii="Times New Roman" w:hAnsi="Times New Roman"/>
          <w:sz w:val="28"/>
          <w:szCs w:val="28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капительного строительства земельного участка общей площадью 819,0 кв.м. с кадастровым номером 32:05:0110313:1, расположенного по  адресу: Брянская область, Дубровский район, пгт.Дубровка, ул.Ленина, дом 112, на основании заявления Невского Сергея Николаевича в связи с сокращением минимального отступа здания магазина от границы земельного участка по адресу: Брянская область, Дубровский район, рп.Дубровка, ул.Ленина, дом 110 с кадастровым номером 32:05:0110313:28        – 1 м. и 2 м. от границы земельного участка вдоль проезжей части  по ул.Ленина.</w:t>
      </w:r>
    </w:p>
    <w:p w:rsidR="00E170DB" w:rsidRPr="00E170DB" w:rsidRDefault="00E170DB" w:rsidP="00E1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70DB">
        <w:rPr>
          <w:rFonts w:ascii="Times New Roman" w:hAnsi="Times New Roman"/>
          <w:sz w:val="28"/>
          <w:szCs w:val="28"/>
        </w:rPr>
        <w:t xml:space="preserve">Дата и место проведения: </w:t>
      </w: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70DB">
        <w:rPr>
          <w:rFonts w:ascii="Times New Roman" w:hAnsi="Times New Roman"/>
          <w:sz w:val="28"/>
          <w:szCs w:val="28"/>
          <w:u w:val="single"/>
        </w:rPr>
        <w:t xml:space="preserve">23 декабря 2019 года начало в 11 час. 00 мин., место проведения: Брянская область, Дубровский район, п.Дубровка, ул.Победы,д.18, зал заседаний администрации Дубровского района. </w:t>
      </w: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773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1134"/>
        <w:gridCol w:w="2977"/>
        <w:gridCol w:w="992"/>
      </w:tblGrid>
      <w:tr w:rsidR="00E170DB" w:rsidRPr="00E170DB" w:rsidTr="00E170D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170DB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E170DB" w:rsidRPr="00E170DB" w:rsidTr="00E170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DB" w:rsidRPr="00E170DB" w:rsidRDefault="00E170DB" w:rsidP="00E1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капительного строительства земельного участка общей площадью 819,0 кв.м. с кадастровым номером 32:05:0110313:1, расположенного по  адресу: Брянская область, Дубровский район, пгт.Дубровка, ул.Ленина, дом 112, на основании заявления Невского Сергея Николаевича в связи с сокращением минимального отступа здания магазина от границы земельного участка по адресу: Брянская область, Дубровский район, рп.Дубровка, ул.Ленина, дом 110 с кадастровым номером 32:05:0110313:28        – 1 м. и 2 м. от границы земельного участка вдоль проезжей части  по ул.Ленина.</w:t>
            </w:r>
          </w:p>
          <w:p w:rsidR="00E170DB" w:rsidRPr="00E170DB" w:rsidRDefault="00E170DB" w:rsidP="00E1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170DB" w:rsidRPr="00E170DB" w:rsidRDefault="00E170DB" w:rsidP="00E1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DB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Дубровского района предоставить разрешение на отклонение от предельных параметров разрешенного строительства, реконструкции объектов капительного строительства земельного участка общей площадью 819,0 кв.м. с кадастровым номером 32:05:0110313:1, расположенного по  адресу: Брянская область, Дубровский район, пгт.Дубровка, ул.Ленина, дом 112, на основании заявления Невского Сергея Николаевича в связи с сокращением минимального отступа здания магазина от границы земельного участка по адресу: Брянская область, Дубровский район, рп.Дубровка, ул.Ленина, дом 110 с кадастровым номером 32:05:0110313:28        – 1 м. и 2 м. от границы земельного участка вдоль проезжей части  по ул.Ленина.</w:t>
            </w:r>
          </w:p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0DB" w:rsidRPr="00E170DB" w:rsidRDefault="00E170DB" w:rsidP="00E1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0DB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E170DB" w:rsidRPr="00E170DB" w:rsidRDefault="00E170DB" w:rsidP="00E17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0DB" w:rsidRPr="00E170DB" w:rsidRDefault="00E170DB" w:rsidP="00E1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0DB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70DB">
        <w:rPr>
          <w:rFonts w:ascii="Times New Roman" w:hAnsi="Times New Roman"/>
          <w:sz w:val="24"/>
          <w:szCs w:val="24"/>
        </w:rPr>
        <w:t xml:space="preserve">А.А.Чураков </w:t>
      </w: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E170DB">
        <w:rPr>
          <w:rFonts w:ascii="Times New Roman" w:hAnsi="Times New Roman"/>
          <w:sz w:val="24"/>
          <w:szCs w:val="24"/>
        </w:rPr>
        <w:t xml:space="preserve"> 148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0E" w:rsidRDefault="0064690E" w:rsidP="001B6C40">
      <w:pPr>
        <w:spacing w:after="0" w:line="240" w:lineRule="auto"/>
      </w:pPr>
      <w:r>
        <w:separator/>
      </w:r>
    </w:p>
  </w:endnote>
  <w:endnote w:type="continuationSeparator" w:id="0">
    <w:p w:rsidR="0064690E" w:rsidRDefault="0064690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0E" w:rsidRDefault="0064690E" w:rsidP="001B6C40">
      <w:pPr>
        <w:spacing w:after="0" w:line="240" w:lineRule="auto"/>
      </w:pPr>
      <w:r>
        <w:separator/>
      </w:r>
    </w:p>
  </w:footnote>
  <w:footnote w:type="continuationSeparator" w:id="0">
    <w:p w:rsidR="0064690E" w:rsidRDefault="0064690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B6" w:rsidRDefault="006A0EB6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A0EB6" w:rsidRDefault="006A0EB6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B6" w:rsidRDefault="006A0EB6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1"/>
  </w:num>
  <w:num w:numId="5">
    <w:abstractNumId w:val="3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2"/>
  </w:num>
  <w:num w:numId="13">
    <w:abstractNumId w:val="18"/>
  </w:num>
  <w:num w:numId="14">
    <w:abstractNumId w:val="27"/>
  </w:num>
  <w:num w:numId="15">
    <w:abstractNumId w:val="11"/>
  </w:num>
  <w:num w:numId="16">
    <w:abstractNumId w:val="32"/>
  </w:num>
  <w:num w:numId="17">
    <w:abstractNumId w:val="4"/>
  </w:num>
  <w:num w:numId="18">
    <w:abstractNumId w:val="3"/>
  </w:num>
  <w:num w:numId="19">
    <w:abstractNumId w:val="3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"/>
  </w:num>
  <w:num w:numId="27">
    <w:abstractNumId w:val="10"/>
  </w:num>
  <w:num w:numId="28">
    <w:abstractNumId w:val="15"/>
  </w:num>
  <w:num w:numId="29">
    <w:abstractNumId w:val="22"/>
  </w:num>
  <w:num w:numId="30">
    <w:abstractNumId w:val="26"/>
  </w:num>
  <w:num w:numId="31">
    <w:abstractNumId w:val="19"/>
  </w:num>
  <w:num w:numId="32">
    <w:abstractNumId w:val="13"/>
  </w:num>
  <w:num w:numId="33">
    <w:abstractNumId w:val="14"/>
  </w:num>
  <w:num w:numId="34">
    <w:abstractNumId w:val="20"/>
  </w:num>
  <w:num w:numId="35">
    <w:abstractNumId w:val="0"/>
  </w:num>
  <w:num w:numId="36">
    <w:abstractNumId w:val="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B70F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27DB-000E-4A68-9867-E39C8D83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50</cp:revision>
  <cp:lastPrinted>2017-05-10T12:12:00Z</cp:lastPrinted>
  <dcterms:created xsi:type="dcterms:W3CDTF">2019-02-19T08:47:00Z</dcterms:created>
  <dcterms:modified xsi:type="dcterms:W3CDTF">2019-12-30T11:59:00Z</dcterms:modified>
</cp:coreProperties>
</file>